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FE6" w:rsidRDefault="00B64FE6" w:rsidP="00674A8B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соответствия образовательной деятельности общеобразовательных организаций требованиям ФГОС, осуществляющих деятельность на территории МО «Тарумовский район»</w:t>
      </w:r>
    </w:p>
    <w:p w:rsidR="00674A8B" w:rsidRDefault="00674A8B" w:rsidP="00674A8B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Ново-Дмитриевская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B64FE6" w:rsidRDefault="00B64FE6" w:rsidP="00B64FE6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p w:rsidR="00B64FE6" w:rsidRDefault="00B64FE6" w:rsidP="00B64FE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proofErr w:type="spellStart"/>
      <w:r>
        <w:rPr>
          <w:b/>
          <w:sz w:val="28"/>
          <w:szCs w:val="28"/>
        </w:rPr>
        <w:t>Базовые</w:t>
      </w:r>
      <w:proofErr w:type="spellEnd"/>
      <w:r w:rsidR="00C479A6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</w:rPr>
        <w:t>данные</w:t>
      </w:r>
      <w:proofErr w:type="spellEnd"/>
    </w:p>
    <w:p w:rsidR="00B64FE6" w:rsidRDefault="00B64FE6" w:rsidP="00B64FE6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4296"/>
        <w:gridCol w:w="1914"/>
        <w:gridCol w:w="1559"/>
        <w:gridCol w:w="1471"/>
      </w:tblGrid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 xml:space="preserve">2015 </w:t>
            </w:r>
            <w:proofErr w:type="spellStart"/>
            <w:r>
              <w:rPr>
                <w:b/>
              </w:rPr>
              <w:t>год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 xml:space="preserve">2016 </w:t>
            </w:r>
            <w:proofErr w:type="spellStart"/>
            <w:r>
              <w:rPr>
                <w:b/>
              </w:rPr>
              <w:t>год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 xml:space="preserve">2017 </w:t>
            </w:r>
            <w:proofErr w:type="spellStart"/>
            <w:r>
              <w:rPr>
                <w:b/>
              </w:rPr>
              <w:t>год</w:t>
            </w:r>
            <w:proofErr w:type="spellEnd"/>
            <w:r>
              <w:rPr>
                <w:b/>
              </w:rPr>
              <w:t xml:space="preserve"> (1 </w:t>
            </w:r>
            <w:proofErr w:type="spellStart"/>
            <w:r>
              <w:rPr>
                <w:b/>
              </w:rPr>
              <w:t>квартал</w:t>
            </w:r>
            <w:proofErr w:type="spellEnd"/>
            <w:r>
              <w:rPr>
                <w:b/>
              </w:rPr>
              <w:t>)</w:t>
            </w:r>
            <w:r>
              <w:rPr>
                <w:rStyle w:val="ae"/>
                <w:b/>
              </w:rPr>
              <w:footnoteReference w:id="2"/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Численность детей в возрасте от 7 до 18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268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266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1.1.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Численность</w:t>
            </w:r>
            <w:proofErr w:type="spellEnd"/>
            <w:r w:rsidR="00C479A6">
              <w:rPr>
                <w:lang w:val="ru-RU"/>
              </w:rPr>
              <w:t xml:space="preserve"> </w:t>
            </w:r>
            <w:proofErr w:type="spellStart"/>
            <w:r>
              <w:t>первоклассников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1.2.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Численность9-класников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1.3.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Численность11-классников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Количество образовательных организаций общего образования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rPr>
                <w:lang w:val="ru-RU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Изних</w:t>
            </w:r>
            <w:proofErr w:type="spellEnd"/>
            <w:r>
              <w:t>: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а)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Федеральные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б)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Республиканские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в)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Муниципальные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г)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Частные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3.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Количество мест в образовательных организаций общего образования (по проекту)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650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650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rPr>
                <w:lang w:val="ru-RU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Изних</w:t>
            </w:r>
            <w:proofErr w:type="spellEnd"/>
            <w:r>
              <w:t>: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а)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Федеральные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б)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Республиканские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в)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Муниципальные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650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650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г)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Частные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4.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Фактическая численность обучающихся в образовательных организаций общего образования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268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266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rPr>
                <w:lang w:val="ru-RU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Изних</w:t>
            </w:r>
            <w:proofErr w:type="spellEnd"/>
            <w:r>
              <w:t>: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а)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Федеральные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б)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Республиканские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в)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Муниципальные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268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266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г)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Частные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5.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Количествообучающихся</w:t>
            </w:r>
            <w:proofErr w:type="spellEnd"/>
            <w:r>
              <w:t xml:space="preserve"> в 1 </w:t>
            </w:r>
            <w:proofErr w:type="spellStart"/>
            <w:r>
              <w:t>смену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268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266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6.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Численностьобучающихся</w:t>
            </w:r>
            <w:proofErr w:type="spellEnd"/>
            <w:r>
              <w:t xml:space="preserve"> в 2 </w:t>
            </w:r>
            <w:proofErr w:type="spellStart"/>
            <w:r>
              <w:t>смены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Изних</w:t>
            </w:r>
            <w:proofErr w:type="spellEnd"/>
            <w:r>
              <w:t>: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а)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 xml:space="preserve">1-4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б)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 xml:space="preserve">10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в)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 xml:space="preserve">11 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7.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Количество школ, в которых обучение ведется в 2 смены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8.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Численность</w:t>
            </w:r>
            <w:proofErr w:type="spellEnd"/>
            <w:r w:rsidR="00C479A6">
              <w:rPr>
                <w:lang w:val="ru-RU"/>
              </w:rPr>
              <w:t xml:space="preserve"> </w:t>
            </w:r>
            <w:proofErr w:type="spellStart"/>
            <w:r>
              <w:t>обучающихся</w:t>
            </w:r>
            <w:proofErr w:type="spellEnd"/>
            <w:r>
              <w:t xml:space="preserve"> в 3 </w:t>
            </w:r>
            <w:proofErr w:type="spellStart"/>
            <w:r>
              <w:t>смены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Из</w:t>
            </w:r>
            <w:proofErr w:type="spellEnd"/>
            <w:r w:rsidR="00C479A6">
              <w:rPr>
                <w:lang w:val="ru-RU"/>
              </w:rPr>
              <w:t xml:space="preserve"> </w:t>
            </w:r>
            <w:proofErr w:type="spellStart"/>
            <w:r>
              <w:t>них</w:t>
            </w:r>
            <w:proofErr w:type="spellEnd"/>
            <w:r>
              <w:t>: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а)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 xml:space="preserve">1-4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lastRenderedPageBreak/>
              <w:t>б)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 xml:space="preserve">10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в)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 xml:space="preserve">11  </w:t>
            </w:r>
            <w:proofErr w:type="spellStart"/>
            <w:r>
              <w:t>классы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9.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Количество школ, в которых обучение ведется в 3 смены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10.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Общее образование детей с ОВЗ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а)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Численность детей с ОВЗ в возрасте от 7 до 18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б)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Численность детей с ОВЗ, охваченных общим образованием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в)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Количество классов с инклюзивным образованием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г)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Количество классов для детей с ОВЗ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Количествоклассов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Изних</w:t>
            </w:r>
            <w:proofErr w:type="spellEnd"/>
            <w:r>
              <w:t>: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а)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Свыше</w:t>
            </w:r>
            <w:proofErr w:type="spellEnd"/>
            <w:r>
              <w:t xml:space="preserve"> 25 </w:t>
            </w:r>
            <w:proofErr w:type="spellStart"/>
            <w:r>
              <w:t>детей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б)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Меньше</w:t>
            </w:r>
            <w:proofErr w:type="spellEnd"/>
            <w:r>
              <w:t xml:space="preserve"> 10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</w:tbl>
    <w:p w:rsidR="00B64FE6" w:rsidRDefault="00B64FE6" w:rsidP="00B64FE6">
      <w:pPr>
        <w:jc w:val="both"/>
        <w:rPr>
          <w:b/>
          <w:sz w:val="28"/>
          <w:szCs w:val="28"/>
        </w:rPr>
      </w:pPr>
    </w:p>
    <w:p w:rsidR="00B64FE6" w:rsidRDefault="00B64FE6" w:rsidP="00B64FE6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 Обеспечение обучения в соответствии с основными современными требованиями (ФГОС)</w:t>
      </w:r>
    </w:p>
    <w:p w:rsidR="00B64FE6" w:rsidRDefault="00B64FE6" w:rsidP="00B64FE6">
      <w:pPr>
        <w:jc w:val="both"/>
        <w:rPr>
          <w:i/>
          <w:sz w:val="28"/>
          <w:szCs w:val="28"/>
          <w:lang w:val="ru-RU"/>
        </w:rPr>
      </w:pPr>
    </w:p>
    <w:p w:rsidR="00B64FE6" w:rsidRDefault="00B64FE6" w:rsidP="00B64FE6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highlight w:val="yellow"/>
          <w:lang w:val="ru-RU"/>
        </w:rPr>
        <w:t>_МКОУ «</w:t>
      </w:r>
      <w:proofErr w:type="gramStart"/>
      <w:r>
        <w:rPr>
          <w:b/>
          <w:sz w:val="28"/>
          <w:szCs w:val="28"/>
          <w:highlight w:val="yellow"/>
          <w:lang w:val="ru-RU"/>
        </w:rPr>
        <w:t>Ново-Дмитриевская</w:t>
      </w:r>
      <w:proofErr w:type="gramEnd"/>
      <w:r>
        <w:rPr>
          <w:b/>
          <w:sz w:val="28"/>
          <w:szCs w:val="28"/>
          <w:highlight w:val="yellow"/>
          <w:lang w:val="ru-RU"/>
        </w:rPr>
        <w:t xml:space="preserve"> СОШ» </w:t>
      </w:r>
    </w:p>
    <w:p w:rsidR="00B64FE6" w:rsidRDefault="00B64FE6" w:rsidP="00B64FE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2.0. Базовые данные</w:t>
      </w:r>
    </w:p>
    <w:tbl>
      <w:tblPr>
        <w:tblStyle w:val="af"/>
        <w:tblW w:w="0" w:type="auto"/>
        <w:tblLook w:val="04A0"/>
      </w:tblPr>
      <w:tblGrid>
        <w:gridCol w:w="2523"/>
        <w:gridCol w:w="2718"/>
        <w:gridCol w:w="2598"/>
        <w:gridCol w:w="2299"/>
      </w:tblGrid>
      <w:tr w:rsidR="00B64FE6" w:rsidTr="00B64FE6"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классов</w:t>
            </w:r>
          </w:p>
        </w:tc>
        <w:tc>
          <w:tcPr>
            <w:tcW w:w="2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 обучающихся</w:t>
            </w:r>
          </w:p>
        </w:tc>
        <w:tc>
          <w:tcPr>
            <w:tcW w:w="4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Из них:</w:t>
            </w:r>
          </w:p>
        </w:tc>
      </w:tr>
      <w:tr w:rsidR="00B64FE6" w:rsidTr="00B64F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FE6" w:rsidRDefault="00B64FE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FE6" w:rsidRDefault="00B64FE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2 смены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3 смены</w:t>
            </w:r>
          </w:p>
        </w:tc>
      </w:tr>
      <w:tr w:rsidR="00B64FE6" w:rsidTr="00B64FE6"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266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B64FE6" w:rsidRDefault="00B64FE6" w:rsidP="00B64FE6">
      <w:pPr>
        <w:jc w:val="both"/>
        <w:rPr>
          <w:i/>
          <w:sz w:val="28"/>
          <w:szCs w:val="28"/>
          <w:lang w:val="ru-RU"/>
        </w:rPr>
      </w:pPr>
    </w:p>
    <w:p w:rsidR="00B64FE6" w:rsidRDefault="00B64FE6" w:rsidP="00B64FE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 Соблюдение требований к структуре образовательной программы общего образования и ее объему</w:t>
      </w:r>
    </w:p>
    <w:p w:rsidR="00B64FE6" w:rsidRDefault="00B64FE6" w:rsidP="00B64FE6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5600"/>
        <w:gridCol w:w="1914"/>
        <w:gridCol w:w="1559"/>
      </w:tblGrid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Количество программ образовательных организаций общего образования, соответствующих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Наличие заключения органа управления образованием муниципалитета о соответствии программ образовательных организаций общего образования требованиям ФГОС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</w:tbl>
    <w:p w:rsidR="00B64FE6" w:rsidRDefault="00B64FE6" w:rsidP="00B64FE6">
      <w:pPr>
        <w:jc w:val="both"/>
        <w:rPr>
          <w:sz w:val="28"/>
          <w:szCs w:val="28"/>
          <w:lang w:val="ru-RU"/>
        </w:rPr>
      </w:pPr>
    </w:p>
    <w:p w:rsidR="00B64FE6" w:rsidRDefault="00B64FE6" w:rsidP="00B64FE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 Требования к структуре образовательной программы</w:t>
      </w:r>
    </w:p>
    <w:p w:rsidR="00B64FE6" w:rsidRDefault="00B64FE6" w:rsidP="00B64FE6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5600"/>
        <w:gridCol w:w="1914"/>
        <w:gridCol w:w="1559"/>
      </w:tblGrid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Использование в период каникул возможностей: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а)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Организаций отдых детей и их оздоровления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б)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proofErr w:type="spellStart"/>
            <w:r>
              <w:t>Тематических</w:t>
            </w:r>
            <w:proofErr w:type="spellEnd"/>
            <w:r w:rsidR="00C479A6">
              <w:rPr>
                <w:lang w:val="ru-RU"/>
              </w:rPr>
              <w:t xml:space="preserve"> </w:t>
            </w:r>
            <w:proofErr w:type="spellStart"/>
            <w:r>
              <w:t>лагерныхсмен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в)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proofErr w:type="spellStart"/>
            <w:r>
              <w:t>Летних</w:t>
            </w:r>
            <w:proofErr w:type="spellEnd"/>
            <w:r w:rsidR="00C479A6">
              <w:rPr>
                <w:lang w:val="ru-RU"/>
              </w:rPr>
              <w:t xml:space="preserve"> </w:t>
            </w:r>
            <w:proofErr w:type="spellStart"/>
            <w:r>
              <w:t>школ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г)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proofErr w:type="spellStart"/>
            <w:r>
              <w:t>Организаций</w:t>
            </w:r>
            <w:proofErr w:type="spellEnd"/>
            <w:r w:rsidR="00C479A6">
              <w:rPr>
                <w:lang w:val="ru-RU"/>
              </w:rPr>
              <w:t xml:space="preserve"> </w:t>
            </w:r>
            <w:r>
              <w:t>ДОД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</w:tbl>
    <w:p w:rsidR="00B64FE6" w:rsidRDefault="00B64FE6" w:rsidP="00B64FE6">
      <w:pPr>
        <w:jc w:val="both"/>
        <w:rPr>
          <w:sz w:val="28"/>
          <w:szCs w:val="28"/>
        </w:rPr>
      </w:pPr>
    </w:p>
    <w:p w:rsidR="00B64FE6" w:rsidRDefault="00B64FE6" w:rsidP="00B64FE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2.3. Соблюдение требований к условиям реализации основной образовательной программы общего образования</w:t>
      </w:r>
    </w:p>
    <w:p w:rsidR="00B64FE6" w:rsidRDefault="00B64FE6" w:rsidP="00B64FE6">
      <w:pPr>
        <w:jc w:val="both"/>
        <w:rPr>
          <w:sz w:val="28"/>
          <w:szCs w:val="28"/>
          <w:lang w:val="ru-RU"/>
        </w:rPr>
      </w:pPr>
    </w:p>
    <w:p w:rsidR="00B64FE6" w:rsidRDefault="00B64FE6" w:rsidP="00B64FE6">
      <w:pPr>
        <w:jc w:val="both"/>
        <w:rPr>
          <w:rFonts w:eastAsiaTheme="minorHAns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2.3.1. Соблюдение основных т</w:t>
      </w:r>
      <w:r>
        <w:rPr>
          <w:rFonts w:eastAsiaTheme="minorHAnsi"/>
          <w:sz w:val="28"/>
          <w:szCs w:val="28"/>
          <w:lang w:val="ru-RU"/>
        </w:rPr>
        <w:t>ребований к кадровым условиям реализации Программы</w:t>
      </w:r>
    </w:p>
    <w:p w:rsidR="00B64FE6" w:rsidRDefault="00B64FE6" w:rsidP="00B64FE6">
      <w:pPr>
        <w:jc w:val="both"/>
        <w:rPr>
          <w:rFonts w:eastAsiaTheme="minorHAnsi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5600"/>
        <w:gridCol w:w="1914"/>
        <w:gridCol w:w="1559"/>
      </w:tblGrid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proofErr w:type="spellStart"/>
            <w:r>
              <w:t>Укомплектованность</w:t>
            </w:r>
            <w:proofErr w:type="spellEnd"/>
            <w:r w:rsidR="00C479A6">
              <w:rPr>
                <w:lang w:val="ru-RU"/>
              </w:rPr>
              <w:t xml:space="preserve"> </w:t>
            </w:r>
            <w:proofErr w:type="spellStart"/>
            <w:r>
              <w:t>педагогическими</w:t>
            </w:r>
            <w:proofErr w:type="spellEnd"/>
            <w:r w:rsidR="00C479A6">
              <w:rPr>
                <w:lang w:val="ru-RU"/>
              </w:rPr>
              <w:t xml:space="preserve"> </w:t>
            </w:r>
            <w:proofErr w:type="spellStart"/>
            <w:r>
              <w:t>кадрами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37(100%)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36(97%)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Численность педагогов без профессионального образования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Численность педагогов без квалификационной категории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>
              <w:t>Численность</w:t>
            </w:r>
            <w:proofErr w:type="spellEnd"/>
            <w:r w:rsidR="00C479A6">
              <w:rPr>
                <w:lang w:val="ru-RU"/>
              </w:rPr>
              <w:t xml:space="preserve"> </w:t>
            </w:r>
            <w:proofErr w:type="spellStart"/>
            <w:r>
              <w:t>педагоговстарше</w:t>
            </w:r>
            <w:proofErr w:type="spellEnd"/>
            <w:r>
              <w:t xml:space="preserve"> 55 </w:t>
            </w:r>
            <w:proofErr w:type="spellStart"/>
            <w:r>
              <w:t>лет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5.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proofErr w:type="spellStart"/>
            <w:r>
              <w:t>Численность</w:t>
            </w:r>
            <w:proofErr w:type="spellEnd"/>
            <w:r w:rsidR="00C479A6">
              <w:rPr>
                <w:lang w:val="ru-RU"/>
              </w:rPr>
              <w:t xml:space="preserve"> </w:t>
            </w:r>
            <w:proofErr w:type="spellStart"/>
            <w:r>
              <w:t>педагогов</w:t>
            </w:r>
            <w:proofErr w:type="spellEnd"/>
            <w:r w:rsidR="00C479A6">
              <w:rPr>
                <w:lang w:val="ru-RU"/>
              </w:rP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35 </w:t>
            </w:r>
            <w:proofErr w:type="spellStart"/>
            <w:r>
              <w:t>лет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6.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Численность педагогов, подлежащих аттестации в текущем году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</w:tbl>
    <w:p w:rsidR="00B64FE6" w:rsidRDefault="00B64FE6" w:rsidP="00B64FE6">
      <w:pPr>
        <w:jc w:val="both"/>
        <w:rPr>
          <w:sz w:val="28"/>
          <w:szCs w:val="28"/>
          <w:lang w:val="ru-RU"/>
        </w:rPr>
      </w:pPr>
    </w:p>
    <w:p w:rsidR="00B64FE6" w:rsidRDefault="00B64FE6" w:rsidP="00B64FE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2.3.2. Соблюдение требований к </w:t>
      </w:r>
      <w:r>
        <w:rPr>
          <w:rFonts w:eastAsiaTheme="minorHAnsi"/>
          <w:sz w:val="28"/>
          <w:szCs w:val="28"/>
          <w:lang w:val="ru-RU"/>
        </w:rPr>
        <w:t>финансовым условиям реализации основной образовательной программы общего образования</w:t>
      </w:r>
    </w:p>
    <w:p w:rsidR="00B64FE6" w:rsidRDefault="00B64FE6" w:rsidP="00B64FE6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5600"/>
        <w:gridCol w:w="1914"/>
        <w:gridCol w:w="1559"/>
      </w:tblGrid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B64FE6" w:rsidRPr="00FD37C9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Достаточность финансового обеспечения расходов на оплату труда работников, реализующих Программу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C479A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C479A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1,65%</w:t>
            </w:r>
          </w:p>
        </w:tc>
      </w:tr>
      <w:tr w:rsidR="00B64FE6" w:rsidRPr="00A7355F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Достаточность финансового обеспечения расходов на средства обучения и воспитания, соответствующие материалы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C479A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C479A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  <w:tr w:rsidR="00B64FE6" w:rsidRPr="00A7355F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Достаточность финансового обеспечения расходов, связанных с дополнительным профессиональным образованием руководящих и педагогических работников по профилю их деятельности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C479A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C479A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B64FE6" w:rsidRPr="00A7355F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Достаточность финансового обеспечения иных расходов, связанных с реализацией и обеспечением реализации Программы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C479A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C479A6">
            <w:pPr>
              <w:spacing w:line="254" w:lineRule="auto"/>
              <w:jc w:val="center"/>
              <w:rPr>
                <w:lang w:val="ru-RU"/>
              </w:rPr>
            </w:pPr>
            <w:bookmarkStart w:id="0" w:name="_GoBack"/>
            <w:bookmarkEnd w:id="0"/>
            <w:r>
              <w:rPr>
                <w:lang w:val="ru-RU"/>
              </w:rPr>
              <w:t>0,04%</w:t>
            </w:r>
          </w:p>
        </w:tc>
      </w:tr>
    </w:tbl>
    <w:p w:rsidR="00B64FE6" w:rsidRDefault="00B64FE6" w:rsidP="00B64FE6">
      <w:pPr>
        <w:jc w:val="both"/>
        <w:rPr>
          <w:sz w:val="28"/>
          <w:szCs w:val="28"/>
          <w:lang w:val="ru-RU"/>
        </w:rPr>
      </w:pPr>
    </w:p>
    <w:p w:rsidR="00B64FE6" w:rsidRDefault="00B64FE6" w:rsidP="00B64FE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>
        <w:rPr>
          <w:rFonts w:eastAsiaTheme="minorHAnsi"/>
          <w:sz w:val="28"/>
          <w:szCs w:val="28"/>
          <w:lang w:val="ru-RU"/>
        </w:rPr>
        <w:t>2.3.3. Соблюдение основных требований к материально-техническим условиям реализации основной образовательной программы общего образования</w:t>
      </w:r>
    </w:p>
    <w:p w:rsidR="00B64FE6" w:rsidRDefault="00B64FE6" w:rsidP="00B64FE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5600"/>
        <w:gridCol w:w="1914"/>
        <w:gridCol w:w="1559"/>
      </w:tblGrid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proofErr w:type="spellStart"/>
            <w:r>
              <w:rPr>
                <w:rFonts w:eastAsiaTheme="minorHAnsi"/>
              </w:rPr>
              <w:t>Соответствие</w:t>
            </w:r>
            <w:proofErr w:type="spellEnd"/>
            <w:r w:rsidR="00C479A6">
              <w:rPr>
                <w:rFonts w:eastAsiaTheme="minorHAnsi"/>
                <w:lang w:val="ru-RU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требованиям</w:t>
            </w:r>
            <w:proofErr w:type="spellEnd"/>
            <w:r w:rsidR="00C479A6">
              <w:rPr>
                <w:rFonts w:eastAsiaTheme="minorHAnsi"/>
                <w:lang w:val="ru-RU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СанПиНов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C479A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предписание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</w:pPr>
            <w:r>
              <w:rPr>
                <w:lang w:val="ru-RU"/>
              </w:rPr>
              <w:t>да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proofErr w:type="spellStart"/>
            <w:r>
              <w:rPr>
                <w:rFonts w:eastAsiaTheme="minorHAnsi"/>
              </w:rPr>
              <w:t>Соответствие</w:t>
            </w:r>
            <w:proofErr w:type="spellEnd"/>
            <w:r w:rsidR="00C479A6">
              <w:rPr>
                <w:rFonts w:eastAsiaTheme="minorHAnsi"/>
                <w:lang w:val="ru-RU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правилам</w:t>
            </w:r>
            <w:proofErr w:type="spellEnd"/>
            <w:r w:rsidR="00C479A6">
              <w:rPr>
                <w:rFonts w:eastAsiaTheme="minorHAnsi"/>
                <w:lang w:val="ru-RU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пожарной</w:t>
            </w:r>
            <w:proofErr w:type="spellEnd"/>
            <w:r w:rsidR="00C479A6">
              <w:rPr>
                <w:rFonts w:eastAsiaTheme="minorHAnsi"/>
                <w:lang w:val="ru-RU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безопасности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C479A6">
            <w:pPr>
              <w:spacing w:line="254" w:lineRule="auto"/>
              <w:jc w:val="center"/>
            </w:pPr>
            <w:r>
              <w:rPr>
                <w:lang w:val="ru-RU"/>
              </w:rPr>
              <w:t>предписание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</w:pPr>
            <w:r>
              <w:rPr>
                <w:lang w:val="ru-RU"/>
              </w:rPr>
              <w:t>да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rFonts w:eastAsiaTheme="minorHAnsi"/>
              </w:rPr>
            </w:pPr>
            <w:proofErr w:type="spellStart"/>
            <w:r>
              <w:rPr>
                <w:rFonts w:eastAsiaTheme="minorHAnsi"/>
              </w:rPr>
              <w:t>Доступная</w:t>
            </w:r>
            <w:proofErr w:type="spellEnd"/>
            <w:r w:rsidR="00C479A6">
              <w:rPr>
                <w:rFonts w:eastAsiaTheme="minorHAnsi"/>
                <w:lang w:val="ru-RU"/>
              </w:rPr>
              <w:t xml:space="preserve"> </w:t>
            </w:r>
            <w:proofErr w:type="spellStart"/>
            <w:r>
              <w:rPr>
                <w:rFonts w:eastAsiaTheme="minorHAnsi"/>
              </w:rPr>
              <w:t>среда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C479A6">
            <w:pPr>
              <w:spacing w:line="254" w:lineRule="auto"/>
              <w:jc w:val="center"/>
            </w:pPr>
            <w:r>
              <w:rPr>
                <w:lang w:val="ru-RU"/>
              </w:rPr>
              <w:t>предписание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</w:pPr>
            <w:r>
              <w:rPr>
                <w:lang w:val="ru-RU"/>
              </w:rPr>
              <w:t>да</w:t>
            </w:r>
          </w:p>
        </w:tc>
      </w:tr>
    </w:tbl>
    <w:p w:rsidR="00B64FE6" w:rsidRDefault="00B64FE6" w:rsidP="00B64FE6">
      <w:pPr>
        <w:jc w:val="both"/>
        <w:rPr>
          <w:sz w:val="28"/>
          <w:szCs w:val="28"/>
        </w:rPr>
      </w:pPr>
    </w:p>
    <w:p w:rsidR="00B64FE6" w:rsidRDefault="00B64FE6" w:rsidP="00B64FE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2.3.4. Соблюдение основных т</w:t>
      </w:r>
      <w:r>
        <w:rPr>
          <w:rFonts w:eastAsiaTheme="minorHAnsi"/>
          <w:sz w:val="28"/>
          <w:szCs w:val="28"/>
          <w:lang w:val="ru-RU"/>
        </w:rPr>
        <w:t>ребований к информационно-образовательной среде и к учебно-методическому и информационному обеспечению</w:t>
      </w:r>
    </w:p>
    <w:p w:rsidR="00B64FE6" w:rsidRDefault="00B64FE6" w:rsidP="00B64FE6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5600"/>
        <w:gridCol w:w="1914"/>
        <w:gridCol w:w="1606"/>
      </w:tblGrid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Использование ресурсов ИКТ в образовательном процессе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proofErr w:type="spellStart"/>
            <w:r>
              <w:rPr>
                <w:rFonts w:eastAsiaTheme="minorHAnsi"/>
              </w:rPr>
              <w:t>Достаточность</w:t>
            </w:r>
            <w:proofErr w:type="spellEnd"/>
            <w:r w:rsidR="00C479A6">
              <w:rPr>
                <w:rFonts w:eastAsiaTheme="minorHAnsi"/>
                <w:lang w:val="ru-RU"/>
              </w:rPr>
              <w:t xml:space="preserve"> </w:t>
            </w:r>
            <w:proofErr w:type="spellStart"/>
            <w:r w:rsidR="00C479A6">
              <w:rPr>
                <w:rFonts w:eastAsiaTheme="minorHAnsi"/>
              </w:rPr>
              <w:t>учебно-методически</w:t>
            </w:r>
            <w:r w:rsidR="00C479A6">
              <w:rPr>
                <w:rFonts w:eastAsiaTheme="minorHAnsi"/>
                <w:lang w:val="ru-RU"/>
              </w:rPr>
              <w:t>х</w:t>
            </w:r>
            <w:proofErr w:type="spellEnd"/>
            <w:r w:rsidR="00C479A6">
              <w:rPr>
                <w:rFonts w:eastAsiaTheme="minorHAnsi"/>
                <w:lang w:val="ru-RU"/>
              </w:rPr>
              <w:t xml:space="preserve"> </w:t>
            </w:r>
            <w:proofErr w:type="spellStart"/>
            <w:r>
              <w:rPr>
                <w:rFonts w:eastAsiaTheme="minorHAnsi"/>
              </w:rPr>
              <w:t>комплектов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недостаточно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недостаточно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Выполнения требования по наличию не менее 1 учебника в печатной и (или) электронной форме или учебного пособия на каждого обучающегося (начальная школа)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1ученик / 9 учебников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1ученик / 6 учебников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proofErr w:type="spellStart"/>
            <w:r>
              <w:rPr>
                <w:rFonts w:eastAsiaTheme="minorHAnsi"/>
              </w:rPr>
              <w:t>Доступ</w:t>
            </w:r>
            <w:proofErr w:type="spellEnd"/>
            <w:r>
              <w:rPr>
                <w:rFonts w:eastAsiaTheme="minorHAnsi"/>
              </w:rPr>
              <w:t xml:space="preserve"> к ЭОР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</w:tbl>
    <w:p w:rsidR="00B64FE6" w:rsidRDefault="00B64FE6" w:rsidP="00B64FE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64FE6" w:rsidRDefault="00B64FE6" w:rsidP="00B64FE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2.3.5. Соблюдение основных т</w:t>
      </w:r>
      <w:r>
        <w:rPr>
          <w:rFonts w:eastAsiaTheme="minorHAnsi"/>
          <w:sz w:val="28"/>
          <w:szCs w:val="28"/>
          <w:lang w:val="ru-RU"/>
        </w:rPr>
        <w:t>ребований к психолого-педагогическим условиям реализации основной образовательной программы общего образования</w:t>
      </w:r>
    </w:p>
    <w:p w:rsidR="00B64FE6" w:rsidRDefault="00B64FE6" w:rsidP="00B64FE6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5600"/>
        <w:gridCol w:w="1914"/>
        <w:gridCol w:w="1559"/>
      </w:tblGrid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 xml:space="preserve">Наличие служб психолого-педагогического сопровождения участников образовательных отношений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C479A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</w:tbl>
    <w:p w:rsidR="00B64FE6" w:rsidRDefault="00B64FE6" w:rsidP="00B64FE6">
      <w:pPr>
        <w:jc w:val="both"/>
        <w:rPr>
          <w:sz w:val="28"/>
          <w:szCs w:val="28"/>
          <w:lang w:val="ru-RU"/>
        </w:rPr>
      </w:pPr>
    </w:p>
    <w:p w:rsidR="00B64FE6" w:rsidRDefault="00B64FE6" w:rsidP="00B64FE6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 Совершенствование структуры и сети образовательных организаций</w:t>
      </w:r>
    </w:p>
    <w:p w:rsidR="00B64FE6" w:rsidRDefault="00B64FE6" w:rsidP="00B64FE6">
      <w:pPr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7159"/>
        <w:gridCol w:w="1914"/>
      </w:tblGrid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Количество действующих образовательных организаций общего образования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2.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rFonts w:eastAsiaTheme="minorHAnsi"/>
                <w:lang w:val="ru-RU"/>
              </w:rPr>
              <w:t>Прогнозная потребность в новых местах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</w:tbl>
    <w:p w:rsidR="00B64FE6" w:rsidRDefault="00B64FE6" w:rsidP="00B64FE6">
      <w:pPr>
        <w:jc w:val="both"/>
        <w:rPr>
          <w:sz w:val="28"/>
          <w:szCs w:val="28"/>
          <w:lang w:val="ru-RU"/>
        </w:rPr>
      </w:pPr>
    </w:p>
    <w:p w:rsidR="00B64FE6" w:rsidRDefault="00B64FE6" w:rsidP="00B64FE6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 Меры по оптимизации загруженности общеобразовательных организаций</w:t>
      </w:r>
    </w:p>
    <w:p w:rsidR="00B64FE6" w:rsidRDefault="00B64FE6" w:rsidP="00B64FE6">
      <w:pPr>
        <w:jc w:val="both"/>
        <w:rPr>
          <w:sz w:val="28"/>
          <w:szCs w:val="28"/>
          <w:lang w:val="ru-RU"/>
        </w:rPr>
      </w:pPr>
    </w:p>
    <w:tbl>
      <w:tblPr>
        <w:tblStyle w:val="af"/>
        <w:tblW w:w="10018" w:type="dxa"/>
        <w:tblInd w:w="-5" w:type="dxa"/>
        <w:tblLook w:val="04A0"/>
      </w:tblPr>
      <w:tblGrid>
        <w:gridCol w:w="558"/>
        <w:gridCol w:w="5819"/>
        <w:gridCol w:w="1188"/>
        <w:gridCol w:w="1353"/>
        <w:gridCol w:w="1100"/>
      </w:tblGrid>
      <w:tr w:rsidR="00B64FE6" w:rsidTr="00B64F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</w:pPr>
            <w:r>
              <w:t>№ п/п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</w:pPr>
            <w:proofErr w:type="spellStart"/>
            <w:r>
              <w:t>Мероприятия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</w:pPr>
            <w:proofErr w:type="spellStart"/>
            <w:r>
              <w:t>Факт</w:t>
            </w:r>
            <w:proofErr w:type="spellEnd"/>
            <w:r>
              <w:t xml:space="preserve"> 2016 </w:t>
            </w:r>
            <w:proofErr w:type="spellStart"/>
            <w: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</w:pPr>
            <w:proofErr w:type="spellStart"/>
            <w:r>
              <w:t>План</w:t>
            </w:r>
            <w:proofErr w:type="spellEnd"/>
            <w:r>
              <w:t xml:space="preserve"> 2017 </w:t>
            </w:r>
            <w:proofErr w:type="spellStart"/>
            <w: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</w:pPr>
            <w:proofErr w:type="spellStart"/>
            <w:r>
              <w:t>Факт</w:t>
            </w:r>
            <w:proofErr w:type="spellEnd"/>
            <w:r>
              <w:t xml:space="preserve"> 2017 </w:t>
            </w:r>
            <w:proofErr w:type="spellStart"/>
            <w:r>
              <w:t>год</w:t>
            </w:r>
            <w:proofErr w:type="spellEnd"/>
          </w:p>
        </w:tc>
      </w:tr>
      <w:tr w:rsidR="00B64FE6" w:rsidTr="00B64F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</w:pPr>
            <w:r>
              <w:t>1.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Эффективное использование помещений имеющихся помещений (в том числе за счет сетевого взаимодействия)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266</w:t>
            </w:r>
          </w:p>
        </w:tc>
      </w:tr>
      <w:tr w:rsidR="00B64FE6" w:rsidRPr="00C479A6" w:rsidTr="00B64F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</w:pPr>
            <w:r>
              <w:t>2.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Возврат в систему общего образования зданий, используемых не по целевому назначению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jc w:val="both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jc w:val="both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jc w:val="both"/>
              <w:rPr>
                <w:lang w:val="ru-RU"/>
              </w:rPr>
            </w:pPr>
          </w:p>
        </w:tc>
      </w:tr>
      <w:tr w:rsidR="00B64FE6" w:rsidTr="00B64F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</w:pPr>
            <w:r>
              <w:t>3.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</w:pPr>
            <w:proofErr w:type="spellStart"/>
            <w:r>
              <w:t>Реконструкция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jc w:val="both"/>
            </w:pPr>
          </w:p>
        </w:tc>
      </w:tr>
      <w:tr w:rsidR="00B64FE6" w:rsidTr="00B64F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</w:pPr>
            <w:r>
              <w:t>4.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Капитальный и текущий ремонт зданий общеобразовательных организаций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C479A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9A6" w:rsidRDefault="00B64FE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Актовый зал,</w:t>
            </w:r>
          </w:p>
          <w:p w:rsidR="00B64FE6" w:rsidRDefault="00B64FE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спортивный зал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C479A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B64FE6" w:rsidTr="00B64F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</w:pPr>
            <w:r>
              <w:t>5.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</w:pPr>
            <w:proofErr w:type="spellStart"/>
            <w:r>
              <w:t>Строительство</w:t>
            </w:r>
            <w:proofErr w:type="spellEnd"/>
            <w:r w:rsidR="00C479A6">
              <w:rPr>
                <w:lang w:val="ru-RU"/>
              </w:rPr>
              <w:t xml:space="preserve"> </w:t>
            </w:r>
            <w:proofErr w:type="spellStart"/>
            <w:r>
              <w:t>зданийобщеобразовательныхорганизаций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jc w:val="both"/>
            </w:pPr>
          </w:p>
        </w:tc>
      </w:tr>
      <w:tr w:rsidR="00B64FE6" w:rsidRPr="00C479A6" w:rsidTr="00B64F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</w:pPr>
            <w:r>
              <w:t>6.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Приобретение зданий и помещений для реализации программ общего образования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jc w:val="both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jc w:val="both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jc w:val="both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</w:pPr>
            <w:r>
              <w:t>7.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Поддержка развития негосударственного сектора общего образования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jc w:val="both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jc w:val="both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jc w:val="both"/>
              <w:rPr>
                <w:lang w:val="ru-RU"/>
              </w:rPr>
            </w:pPr>
          </w:p>
        </w:tc>
      </w:tr>
      <w:tr w:rsidR="00B64FE6" w:rsidTr="00B64F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</w:pPr>
            <w:r>
              <w:t>8.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jc w:val="both"/>
            </w:pPr>
            <w:proofErr w:type="spellStart"/>
            <w:r>
              <w:t>Иныеформы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jc w:val="both"/>
            </w:pPr>
          </w:p>
        </w:tc>
      </w:tr>
    </w:tbl>
    <w:p w:rsidR="00B64FE6" w:rsidRDefault="00B64FE6" w:rsidP="00B64FE6">
      <w:pPr>
        <w:jc w:val="center"/>
        <w:rPr>
          <w:sz w:val="28"/>
          <w:szCs w:val="28"/>
          <w:lang w:val="ru-RU"/>
        </w:rPr>
      </w:pPr>
    </w:p>
    <w:p w:rsidR="00B64FE6" w:rsidRDefault="00B64FE6" w:rsidP="00B64FE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5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Дополнительные</w:t>
      </w:r>
      <w:proofErr w:type="spellEnd"/>
      <w:r w:rsidR="00C479A6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</w:rPr>
        <w:t>параметры</w:t>
      </w:r>
      <w:proofErr w:type="spellEnd"/>
      <w:r w:rsidR="00C479A6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</w:rPr>
        <w:t>качества</w:t>
      </w:r>
      <w:proofErr w:type="spellEnd"/>
      <w:r w:rsidR="00C479A6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</w:rPr>
        <w:t>образования</w:t>
      </w:r>
      <w:proofErr w:type="spellEnd"/>
    </w:p>
    <w:p w:rsidR="00B64FE6" w:rsidRDefault="00B64FE6" w:rsidP="00B64FE6">
      <w:pPr>
        <w:jc w:val="both"/>
        <w:rPr>
          <w:b/>
          <w:sz w:val="28"/>
          <w:szCs w:val="28"/>
          <w:lang w:val="ru-RU"/>
        </w:rPr>
      </w:pPr>
    </w:p>
    <w:p w:rsidR="00B64FE6" w:rsidRDefault="00B64FE6" w:rsidP="00B64FE6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5.1. Участие в международных сопоставительных исследованиях качества образования (</w:t>
      </w:r>
      <w:r>
        <w:rPr>
          <w:b/>
          <w:sz w:val="28"/>
          <w:szCs w:val="28"/>
        </w:rPr>
        <w:t>PIRLS</w:t>
      </w:r>
      <w:r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</w:rPr>
        <w:t>TIMSS</w:t>
      </w:r>
      <w:r>
        <w:rPr>
          <w:b/>
          <w:sz w:val="28"/>
          <w:szCs w:val="28"/>
          <w:lang w:val="ru-RU"/>
        </w:rPr>
        <w:t xml:space="preserve">, </w:t>
      </w:r>
      <w:r>
        <w:rPr>
          <w:b/>
          <w:sz w:val="28"/>
          <w:szCs w:val="28"/>
        </w:rPr>
        <w:t>PISA</w:t>
      </w:r>
      <w:r>
        <w:rPr>
          <w:b/>
          <w:sz w:val="28"/>
          <w:szCs w:val="28"/>
          <w:lang w:val="ru-RU"/>
        </w:rPr>
        <w:t>)</w:t>
      </w:r>
    </w:p>
    <w:p w:rsidR="00B64FE6" w:rsidRDefault="00B64FE6" w:rsidP="00B64FE6">
      <w:pPr>
        <w:jc w:val="both"/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4750"/>
        <w:gridCol w:w="1914"/>
        <w:gridCol w:w="2338"/>
      </w:tblGrid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детей</w:t>
            </w:r>
            <w:proofErr w:type="spellEnd"/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 участия (достижение базового уровня)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PIRLS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TIMSS: </w:t>
            </w:r>
            <w:proofErr w:type="spellStart"/>
            <w:r>
              <w:rPr>
                <w:color w:val="000000"/>
              </w:rPr>
              <w:t>математика</w:t>
            </w:r>
            <w:proofErr w:type="spellEnd"/>
            <w:r>
              <w:rPr>
                <w:color w:val="000000"/>
              </w:rPr>
              <w:t xml:space="preserve"> 4 </w:t>
            </w:r>
            <w:proofErr w:type="spellStart"/>
            <w:r>
              <w:rPr>
                <w:color w:val="000000"/>
              </w:rPr>
              <w:t>класс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3.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TIMSS: </w:t>
            </w:r>
            <w:proofErr w:type="spellStart"/>
            <w:r>
              <w:rPr>
                <w:color w:val="000000"/>
              </w:rPr>
              <w:t>математика</w:t>
            </w:r>
            <w:proofErr w:type="spellEnd"/>
            <w:r>
              <w:rPr>
                <w:color w:val="000000"/>
              </w:rPr>
              <w:t xml:space="preserve"> 8 </w:t>
            </w:r>
            <w:proofErr w:type="spellStart"/>
            <w:r>
              <w:rPr>
                <w:color w:val="000000"/>
              </w:rPr>
              <w:t>класс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4.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TIMSS: </w:t>
            </w:r>
            <w:proofErr w:type="spellStart"/>
            <w:r>
              <w:rPr>
                <w:color w:val="000000"/>
              </w:rPr>
              <w:t>естествознание</w:t>
            </w:r>
            <w:proofErr w:type="spellEnd"/>
            <w:r>
              <w:rPr>
                <w:color w:val="000000"/>
              </w:rPr>
              <w:t xml:space="preserve"> 4 </w:t>
            </w:r>
            <w:proofErr w:type="spellStart"/>
            <w:r>
              <w:rPr>
                <w:color w:val="000000"/>
              </w:rPr>
              <w:t>класс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5.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TIMSS: </w:t>
            </w:r>
            <w:proofErr w:type="spellStart"/>
            <w:r>
              <w:rPr>
                <w:color w:val="000000"/>
              </w:rPr>
              <w:t>естествознание</w:t>
            </w:r>
            <w:proofErr w:type="spellEnd"/>
            <w:r>
              <w:rPr>
                <w:color w:val="000000"/>
              </w:rPr>
              <w:t xml:space="preserve"> 8 </w:t>
            </w:r>
            <w:proofErr w:type="spellStart"/>
            <w:r>
              <w:rPr>
                <w:color w:val="000000"/>
              </w:rPr>
              <w:t>класс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6.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PISA: </w:t>
            </w:r>
            <w:proofErr w:type="spellStart"/>
            <w:r>
              <w:rPr>
                <w:color w:val="000000"/>
              </w:rPr>
              <w:t>читательскаяграмостность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7.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PISA: </w:t>
            </w:r>
            <w:proofErr w:type="spellStart"/>
            <w:r>
              <w:rPr>
                <w:color w:val="000000"/>
              </w:rPr>
              <w:t>математическаяграмостность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8.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PISA: </w:t>
            </w:r>
            <w:proofErr w:type="spellStart"/>
            <w:r>
              <w:rPr>
                <w:color w:val="000000"/>
              </w:rPr>
              <w:t>естественно-научнаяграмостность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B64FE6" w:rsidRDefault="00B64FE6" w:rsidP="00B64FE6">
      <w:pPr>
        <w:jc w:val="both"/>
        <w:rPr>
          <w:b/>
          <w:sz w:val="28"/>
          <w:szCs w:val="28"/>
        </w:rPr>
      </w:pPr>
    </w:p>
    <w:p w:rsidR="00B64FE6" w:rsidRDefault="00B64FE6" w:rsidP="00B64FE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5</w:t>
      </w:r>
      <w:r>
        <w:rPr>
          <w:b/>
          <w:sz w:val="28"/>
          <w:szCs w:val="28"/>
        </w:rPr>
        <w:t>.</w:t>
      </w:r>
      <w:r>
        <w:rPr>
          <w:b/>
          <w:sz w:val="28"/>
          <w:szCs w:val="28"/>
          <w:lang w:val="ru-RU"/>
        </w:rPr>
        <w:t>2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Возможность</w:t>
      </w:r>
      <w:proofErr w:type="spellEnd"/>
      <w:r w:rsidR="00C479A6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</w:rPr>
        <w:t>выбора</w:t>
      </w:r>
      <w:proofErr w:type="spellEnd"/>
      <w:r w:rsidR="00C479A6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</w:rPr>
        <w:t>профиля</w:t>
      </w:r>
      <w:proofErr w:type="spellEnd"/>
      <w:r w:rsidR="00C479A6"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</w:rPr>
        <w:t>обучения</w:t>
      </w:r>
      <w:proofErr w:type="spellEnd"/>
    </w:p>
    <w:p w:rsidR="00B64FE6" w:rsidRDefault="00B64FE6" w:rsidP="00B64FE6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5600"/>
        <w:gridCol w:w="1914"/>
        <w:gridCol w:w="1559"/>
      </w:tblGrid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B64FE6" w:rsidRPr="002B011D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Численность учеников старшей ступени общего образования, которым обеспечена возможность обучаться по индивидуальным образовательным траекториям (в том числе с использованием дистанционных технологий)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FD37C9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FD37C9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RPr="00FD37C9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Доля учеников старшей ступени общего образования, которым обеспечена возможность обучаться по индивидуальным образовательным траекториям (в том числе с использованием дистанционных технологий), в общей численности учеников старшей ступени общего образования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FD37C9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FD37C9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RPr="00FD37C9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Численность выпускников 9 классов, проживающих в сельской местности, на удаленных и труднодоступных территориях, которым предоставлена возможность выбора профиля обучения, в том числе дистанционного или в учреждениях профессионального образования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FD37C9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FD37C9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RPr="00FD37C9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Доля выпускников 9 классов, проживающих в сельской местности, на удаленных и труднодоступных территориях, которым предоставлена возможность выбора профиля обучения, в том числе дистанционного или в учреждениях профессионального образования, в общей численности выпускников 9 классов, проживающих в сельской местности, на удаленных и труднодоступных территориях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FD37C9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FD37C9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B64FE6" w:rsidRDefault="00B64FE6" w:rsidP="00B64FE6">
      <w:pPr>
        <w:jc w:val="both"/>
        <w:rPr>
          <w:b/>
          <w:sz w:val="28"/>
          <w:szCs w:val="28"/>
          <w:lang w:val="ru-RU"/>
        </w:rPr>
      </w:pPr>
    </w:p>
    <w:p w:rsidR="00B64FE6" w:rsidRDefault="00B64FE6" w:rsidP="00B64FE6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5.3. Поддержка реализации концепции школьного филологического образования, школьного географического образования, школьного технологического образования, школьного образования в сфере иностранных языков, внедрение историко-культурного стандарта</w:t>
      </w:r>
    </w:p>
    <w:p w:rsidR="00B64FE6" w:rsidRDefault="00B64FE6" w:rsidP="00B64FE6">
      <w:pPr>
        <w:jc w:val="both"/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4750"/>
        <w:gridCol w:w="1914"/>
        <w:gridCol w:w="2338"/>
      </w:tblGrid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№ п/п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Наличие</w:t>
            </w:r>
            <w:proofErr w:type="spellEnd"/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Внедрение</w:t>
            </w:r>
            <w:proofErr w:type="spellEnd"/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Концепция</w:t>
            </w:r>
            <w:proofErr w:type="spellEnd"/>
            <w:r w:rsidR="00C479A6"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</w:rPr>
              <w:t>школьного</w:t>
            </w:r>
            <w:proofErr w:type="spellEnd"/>
            <w:r w:rsidR="00C479A6"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</w:rPr>
              <w:t>филологического</w:t>
            </w:r>
            <w:proofErr w:type="spellEnd"/>
            <w:r w:rsidR="00C479A6"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</w:rPr>
              <w:t>образования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Концепция</w:t>
            </w:r>
            <w:proofErr w:type="spellEnd"/>
            <w:r w:rsidR="00C479A6"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</w:rPr>
              <w:t>школьного</w:t>
            </w:r>
            <w:proofErr w:type="spellEnd"/>
            <w:r w:rsidR="00C479A6"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</w:rPr>
              <w:t>географическогообразования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3.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Концепция</w:t>
            </w:r>
            <w:proofErr w:type="spellEnd"/>
            <w:r w:rsidR="00C479A6"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</w:rPr>
              <w:t>школьного</w:t>
            </w:r>
            <w:proofErr w:type="spellEnd"/>
            <w:r w:rsidR="00C479A6"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</w:rPr>
              <w:t>технологического</w:t>
            </w:r>
            <w:proofErr w:type="spellEnd"/>
            <w:r w:rsidR="00C479A6"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</w:rPr>
              <w:t>образования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4.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Концепция школьного образования в сфере иностранных языков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5.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Историко-культурный</w:t>
            </w:r>
            <w:proofErr w:type="spellEnd"/>
            <w:r w:rsidR="00C479A6"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</w:rPr>
              <w:t>стандарт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</w:tbl>
    <w:p w:rsidR="00B64FE6" w:rsidRDefault="00B64FE6" w:rsidP="00B64FE6">
      <w:pPr>
        <w:jc w:val="both"/>
        <w:rPr>
          <w:b/>
          <w:sz w:val="28"/>
          <w:szCs w:val="28"/>
        </w:rPr>
      </w:pPr>
    </w:p>
    <w:p w:rsidR="00B64FE6" w:rsidRDefault="00B64FE6" w:rsidP="00B64FE6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5.4. Реализация поликультурной модели общего образования</w:t>
      </w:r>
    </w:p>
    <w:p w:rsidR="00B64FE6" w:rsidRDefault="00B64FE6" w:rsidP="00B64FE6">
      <w:pPr>
        <w:jc w:val="both"/>
        <w:rPr>
          <w:b/>
          <w:sz w:val="28"/>
          <w:szCs w:val="28"/>
          <w:lang w:val="ru-RU"/>
        </w:rPr>
      </w:pPr>
    </w:p>
    <w:p w:rsidR="00B64FE6" w:rsidRDefault="00B64FE6" w:rsidP="00B64FE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</w:t>
      </w:r>
      <w:proofErr w:type="spellStart"/>
      <w:r>
        <w:rPr>
          <w:sz w:val="28"/>
          <w:szCs w:val="28"/>
          <w:lang w:val="ru-RU"/>
        </w:rPr>
        <w:t>справочно</w:t>
      </w:r>
      <w:proofErr w:type="spellEnd"/>
      <w:r>
        <w:rPr>
          <w:sz w:val="28"/>
          <w:szCs w:val="28"/>
          <w:lang w:val="ru-RU"/>
        </w:rPr>
        <w:t>)</w:t>
      </w:r>
    </w:p>
    <w:p w:rsidR="00B64FE6" w:rsidRDefault="00B64FE6" w:rsidP="00B64FE6">
      <w:pPr>
        <w:jc w:val="both"/>
        <w:rPr>
          <w:b/>
          <w:sz w:val="28"/>
          <w:szCs w:val="28"/>
          <w:lang w:val="ru-RU"/>
        </w:rPr>
      </w:pPr>
    </w:p>
    <w:p w:rsidR="00B64FE6" w:rsidRDefault="00B64FE6" w:rsidP="00B64FE6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6. Инфраструктура психолого-педагогической, диагностической, консультативной помощи родителям </w:t>
      </w:r>
    </w:p>
    <w:p w:rsidR="00B64FE6" w:rsidRDefault="00B64FE6" w:rsidP="00B64FE6">
      <w:pPr>
        <w:jc w:val="both"/>
        <w:rPr>
          <w:sz w:val="28"/>
          <w:szCs w:val="28"/>
          <w:lang w:val="ru-RU"/>
        </w:rPr>
      </w:pPr>
    </w:p>
    <w:p w:rsidR="00B64FE6" w:rsidRDefault="00B64FE6" w:rsidP="00B64FE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Реестринфраструктуры</w:t>
      </w:r>
      <w:proofErr w:type="spellEnd"/>
      <w:r>
        <w:rPr>
          <w:sz w:val="28"/>
          <w:szCs w:val="28"/>
        </w:rPr>
        <w:t>:</w:t>
      </w:r>
    </w:p>
    <w:p w:rsidR="00B64FE6" w:rsidRDefault="00B64FE6" w:rsidP="00B64FE6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6734"/>
        <w:gridCol w:w="1914"/>
      </w:tblGrid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Тип</w:t>
            </w:r>
            <w:proofErr w:type="spellEnd"/>
            <w:r w:rsidR="00C479A6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инфраструктуры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Формирование компетенций родителей в развитии и воспитании детей, получение ими знаний основ детской психологии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C479A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2.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both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3.</w:t>
            </w: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both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</w:pPr>
          </w:p>
        </w:tc>
        <w:tc>
          <w:tcPr>
            <w:tcW w:w="6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both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</w:tbl>
    <w:p w:rsidR="00B64FE6" w:rsidRDefault="00B64FE6" w:rsidP="00B64FE6">
      <w:pPr>
        <w:jc w:val="both"/>
        <w:rPr>
          <w:sz w:val="28"/>
          <w:szCs w:val="28"/>
        </w:rPr>
      </w:pPr>
    </w:p>
    <w:p w:rsidR="00B64FE6" w:rsidRDefault="00B64FE6" w:rsidP="00B64FE6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7. Экспертно-аналитическая поддержка развития общего образования</w:t>
      </w:r>
    </w:p>
    <w:p w:rsidR="00B64FE6" w:rsidRDefault="00B64FE6" w:rsidP="00B64FE6">
      <w:pPr>
        <w:rPr>
          <w:sz w:val="28"/>
          <w:szCs w:val="28"/>
          <w:lang w:val="ru-RU"/>
        </w:rPr>
      </w:pPr>
    </w:p>
    <w:p w:rsidR="00B64FE6" w:rsidRDefault="00B64FE6" w:rsidP="00B64FE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Реестр</w:t>
      </w:r>
      <w:proofErr w:type="spellEnd"/>
      <w:r w:rsidR="00C479A6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инструментов</w:t>
      </w:r>
      <w:proofErr w:type="spellEnd"/>
      <w:r w:rsidR="00C479A6"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</w:rPr>
        <w:t>поддержки</w:t>
      </w:r>
      <w:proofErr w:type="spellEnd"/>
      <w:r>
        <w:rPr>
          <w:sz w:val="28"/>
          <w:szCs w:val="28"/>
        </w:rPr>
        <w:t>:</w:t>
      </w:r>
    </w:p>
    <w:p w:rsidR="00B64FE6" w:rsidRDefault="00B64FE6" w:rsidP="00B64FE6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2"/>
        <w:gridCol w:w="5903"/>
        <w:gridCol w:w="1015"/>
        <w:gridCol w:w="1582"/>
      </w:tblGrid>
      <w:tr w:rsidR="00B64FE6" w:rsidTr="00B64F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Тип</w:t>
            </w:r>
            <w:proofErr w:type="spellEnd"/>
            <w:r w:rsidR="00C479A6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инфраструктуры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Количество</w:t>
            </w:r>
            <w:proofErr w:type="spellEnd"/>
            <w:r w:rsidR="00C479A6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школ</w:t>
            </w:r>
            <w:proofErr w:type="spellEnd"/>
          </w:p>
        </w:tc>
      </w:tr>
      <w:tr w:rsidR="00B64FE6" w:rsidRPr="00C479A6" w:rsidTr="00B64F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Поддержка лучших практик модернизации школы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Поддержка конкретных инноваций по реализации стандартов, принятых в системе общего образования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3.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Поддержка лучших практик общеобразовательных организаций по проектированию образовательной среды, использованию учебного и лабораторного оборудования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Tr="00B64FE6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4.</w:t>
            </w:r>
          </w:p>
        </w:tc>
        <w:tc>
          <w:tcPr>
            <w:tcW w:w="5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proofErr w:type="spellStart"/>
            <w:r>
              <w:t>Иныеформы</w:t>
            </w:r>
            <w:proofErr w:type="spellEnd"/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</w:tbl>
    <w:p w:rsidR="00B64FE6" w:rsidRDefault="00B64FE6" w:rsidP="00B64FE6">
      <w:pPr>
        <w:rPr>
          <w:sz w:val="28"/>
          <w:szCs w:val="28"/>
        </w:rPr>
      </w:pPr>
    </w:p>
    <w:p w:rsidR="00B64FE6" w:rsidRDefault="00B64FE6" w:rsidP="00B64FE6">
      <w:pPr>
        <w:rPr>
          <w:b/>
          <w:sz w:val="28"/>
          <w:szCs w:val="28"/>
          <w:u w:val="single"/>
          <w:lang w:val="ru-RU"/>
        </w:rPr>
      </w:pPr>
      <w:r>
        <w:rPr>
          <w:b/>
          <w:sz w:val="28"/>
          <w:szCs w:val="28"/>
          <w:u w:val="single"/>
          <w:lang w:val="ru-RU"/>
        </w:rPr>
        <w:t>8. Обеспеченность образовательной инфраструктуры изучения русского языка и родных языков</w:t>
      </w:r>
      <w:r>
        <w:rPr>
          <w:rStyle w:val="ae"/>
          <w:b/>
          <w:sz w:val="28"/>
          <w:szCs w:val="28"/>
          <w:u w:val="single"/>
          <w:lang w:val="ru-RU"/>
        </w:rPr>
        <w:footnoteReference w:id="3"/>
      </w:r>
    </w:p>
    <w:p w:rsidR="00B64FE6" w:rsidRDefault="00B64FE6" w:rsidP="00B64FE6">
      <w:pPr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3332"/>
        <w:gridCol w:w="1914"/>
        <w:gridCol w:w="1559"/>
        <w:gridCol w:w="1471"/>
      </w:tblGrid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 xml:space="preserve">2015 </w:t>
            </w:r>
            <w:proofErr w:type="spellStart"/>
            <w:r>
              <w:rPr>
                <w:b/>
              </w:rPr>
              <w:t>год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 xml:space="preserve">2016 </w:t>
            </w:r>
            <w:proofErr w:type="spellStart"/>
            <w:r>
              <w:rPr>
                <w:b/>
              </w:rPr>
              <w:t>год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 xml:space="preserve">2017 </w:t>
            </w:r>
            <w:proofErr w:type="spellStart"/>
            <w:r>
              <w:rPr>
                <w:b/>
              </w:rPr>
              <w:t>год</w:t>
            </w:r>
            <w:proofErr w:type="spellEnd"/>
            <w:r>
              <w:rPr>
                <w:b/>
              </w:rPr>
              <w:t xml:space="preserve"> (1 </w:t>
            </w:r>
            <w:proofErr w:type="spellStart"/>
            <w:r>
              <w:rPr>
                <w:b/>
              </w:rPr>
              <w:t>квартал</w:t>
            </w:r>
            <w:proofErr w:type="spellEnd"/>
            <w:r>
              <w:rPr>
                <w:b/>
              </w:rPr>
              <w:t>)</w:t>
            </w:r>
            <w:r>
              <w:rPr>
                <w:rStyle w:val="ae"/>
                <w:b/>
              </w:rPr>
              <w:footnoteReference w:id="4"/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Численность детей, обучающихся в образовательных организациях дошкольного образования, для которых русский язык является родным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Численность детей, обучающихся в образовательных организациях дошкольного образования, для которых русский язык является не родным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  <w:tr w:rsidR="00B64FE6" w:rsidRPr="002B011D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3.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Численность детей, обучающихся в образовательных организациях дошкольного образования, для которых русский язык является родным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RPr="002B011D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4.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Численность детей, обучающихся в образовательных организациях дошкольного образования, для которых русский язык является не родным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5.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b/>
              </w:rPr>
            </w:pPr>
            <w:proofErr w:type="spellStart"/>
            <w:r>
              <w:rPr>
                <w:b/>
              </w:rPr>
              <w:t>Аварский</w:t>
            </w:r>
            <w:proofErr w:type="spellEnd"/>
            <w:r w:rsidR="00C479A6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язык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5.1.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Численность детей, для которых язык является родным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rPr>
                <w:lang w:val="ru-RU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Изних</w:t>
            </w:r>
            <w:proofErr w:type="spellEnd"/>
            <w:r>
              <w:t>: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а)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 xml:space="preserve">В </w:t>
            </w:r>
            <w:proofErr w:type="spellStart"/>
            <w:r>
              <w:t>возрастедо</w:t>
            </w:r>
            <w:proofErr w:type="spellEnd"/>
            <w:r>
              <w:t xml:space="preserve"> 7 </w:t>
            </w:r>
            <w:proofErr w:type="spellStart"/>
            <w:r>
              <w:t>лет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б)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В возрасте от 7 до 18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5.2.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русского языка с 1 по 4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5.3.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на родном языке с 1 по 4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5.4.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родного языка с 5 по 11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6.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b/>
              </w:rPr>
            </w:pPr>
            <w:proofErr w:type="spellStart"/>
            <w:r>
              <w:rPr>
                <w:b/>
              </w:rPr>
              <w:t>Даргинский</w:t>
            </w:r>
            <w:proofErr w:type="spellEnd"/>
            <w:r w:rsidR="00C479A6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язык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6.1.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Численность детей, для которых язык является родным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rPr>
                <w:lang w:val="ru-RU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Изних</w:t>
            </w:r>
            <w:proofErr w:type="spellEnd"/>
            <w:r>
              <w:t>: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а)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 xml:space="preserve">В </w:t>
            </w:r>
            <w:proofErr w:type="spellStart"/>
            <w:r>
              <w:t>возрастедо</w:t>
            </w:r>
            <w:proofErr w:type="spellEnd"/>
            <w:r>
              <w:t xml:space="preserve"> 7 </w:t>
            </w:r>
            <w:proofErr w:type="spellStart"/>
            <w:r>
              <w:t>лет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б)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В возрасте от 7 до 18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6.2.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русского языка с 1 по 4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90%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90%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6.3.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на родном языке с 1 по 4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6.4.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родного языка с 5 по 11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7.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b/>
              </w:rPr>
            </w:pPr>
            <w:proofErr w:type="spellStart"/>
            <w:r>
              <w:rPr>
                <w:b/>
              </w:rPr>
              <w:t>Кумыкский</w:t>
            </w:r>
            <w:proofErr w:type="spellEnd"/>
            <w:r w:rsidR="00C479A6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язык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7.1.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Численность детей, для которых язык является родным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rPr>
                <w:lang w:val="ru-RU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Изних</w:t>
            </w:r>
            <w:proofErr w:type="spellEnd"/>
            <w:r>
              <w:t>: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а)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 xml:space="preserve">В </w:t>
            </w:r>
            <w:proofErr w:type="spellStart"/>
            <w:r>
              <w:t>возрастедо</w:t>
            </w:r>
            <w:proofErr w:type="spellEnd"/>
            <w:r>
              <w:t xml:space="preserve"> 7 </w:t>
            </w:r>
            <w:proofErr w:type="spellStart"/>
            <w:r>
              <w:t>лет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б)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В возрасте от 7 до 18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7.2.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русского языка с 1 по 4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7.3.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на родном языке с 1 по 4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7.4.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родного языка с 5 по 11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8.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b/>
              </w:rPr>
            </w:pPr>
            <w:proofErr w:type="spellStart"/>
            <w:r>
              <w:rPr>
                <w:b/>
              </w:rPr>
              <w:t>Табасаранский</w:t>
            </w:r>
            <w:proofErr w:type="spellEnd"/>
            <w:r w:rsidR="00C479A6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язык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8.1.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Численность детей, для которых язык является родным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rPr>
                <w:lang w:val="ru-RU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Из</w:t>
            </w:r>
            <w:proofErr w:type="spellEnd"/>
            <w:r w:rsidR="00C479A6">
              <w:rPr>
                <w:lang w:val="ru-RU"/>
              </w:rPr>
              <w:t xml:space="preserve"> </w:t>
            </w:r>
            <w:proofErr w:type="spellStart"/>
            <w:r>
              <w:t>них</w:t>
            </w:r>
            <w:proofErr w:type="spellEnd"/>
            <w:r>
              <w:t>: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а)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 xml:space="preserve">В </w:t>
            </w:r>
            <w:proofErr w:type="spellStart"/>
            <w:r>
              <w:t>возрасте</w:t>
            </w:r>
            <w:proofErr w:type="spellEnd"/>
            <w:r w:rsidR="00C479A6">
              <w:rPr>
                <w:lang w:val="ru-RU"/>
              </w:rP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7 </w:t>
            </w:r>
            <w:proofErr w:type="spellStart"/>
            <w:r>
              <w:t>лет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б)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В возрасте от 7 до 18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8.2.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русского языка с 1 по 4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8.3.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на родном языке с 1 по 4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8.4.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родного языка с 5 по 11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9.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b/>
              </w:rPr>
            </w:pPr>
            <w:proofErr w:type="spellStart"/>
            <w:r>
              <w:rPr>
                <w:b/>
              </w:rPr>
              <w:t>Лезгинский</w:t>
            </w:r>
            <w:proofErr w:type="spellEnd"/>
            <w:r w:rsidR="00C479A6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язык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9.1.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Численность детей, для которых язык является родным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rPr>
                <w:lang w:val="ru-RU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Изних</w:t>
            </w:r>
            <w:proofErr w:type="spellEnd"/>
            <w:r>
              <w:t>: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а)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 xml:space="preserve">В </w:t>
            </w:r>
            <w:proofErr w:type="spellStart"/>
            <w:r>
              <w:t>возрастедо</w:t>
            </w:r>
            <w:proofErr w:type="spellEnd"/>
            <w:r>
              <w:t xml:space="preserve"> 7 </w:t>
            </w:r>
            <w:proofErr w:type="spellStart"/>
            <w:r>
              <w:t>лет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б)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В возрасте от 7 до 18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9.2.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русского языка с 1 по 4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9.3.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на родном языке с 1 по 4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9.4.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 xml:space="preserve">Обеспеченность учебниками </w:t>
            </w:r>
            <w:r>
              <w:rPr>
                <w:lang w:val="ru-RU"/>
              </w:rPr>
              <w:lastRenderedPageBreak/>
              <w:t>родного языка с 5 по 11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lastRenderedPageBreak/>
              <w:t>10.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b/>
              </w:rPr>
            </w:pPr>
            <w:proofErr w:type="spellStart"/>
            <w:r>
              <w:rPr>
                <w:b/>
              </w:rPr>
              <w:t>Ногайский</w:t>
            </w:r>
            <w:proofErr w:type="spellEnd"/>
            <w:r w:rsidR="00C479A6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язык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10.1.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Численность детей, для которых язык является родным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190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190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rPr>
                <w:lang w:val="ru-RU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Из</w:t>
            </w:r>
            <w:proofErr w:type="spellEnd"/>
            <w:r w:rsidR="00C479A6">
              <w:rPr>
                <w:lang w:val="ru-RU"/>
              </w:rPr>
              <w:t xml:space="preserve"> </w:t>
            </w:r>
            <w:proofErr w:type="spellStart"/>
            <w:r>
              <w:t>них</w:t>
            </w:r>
            <w:proofErr w:type="spellEnd"/>
            <w:r>
              <w:t>: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а)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 xml:space="preserve">В </w:t>
            </w:r>
            <w:proofErr w:type="spellStart"/>
            <w:r>
              <w:t>возрастедо</w:t>
            </w:r>
            <w:proofErr w:type="spellEnd"/>
            <w:r>
              <w:t xml:space="preserve"> 7 </w:t>
            </w:r>
            <w:proofErr w:type="spellStart"/>
            <w:r>
              <w:t>лет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б)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В возрасте от 7 до 18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164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164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10.2.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русского языка с 1 по 4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90%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90%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10.3.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на родном языке с 1 по 4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10.4.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родного языка с 5 по 11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11.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b/>
              </w:rPr>
            </w:pPr>
            <w:proofErr w:type="spellStart"/>
            <w:r>
              <w:rPr>
                <w:b/>
              </w:rPr>
              <w:t>Чеченский</w:t>
            </w:r>
            <w:proofErr w:type="spellEnd"/>
            <w:r w:rsidR="00C479A6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язык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11.1.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Численность детей, для которых язык является родным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rPr>
                <w:lang w:val="ru-RU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Из</w:t>
            </w:r>
            <w:proofErr w:type="spellEnd"/>
            <w:r w:rsidR="00C479A6">
              <w:rPr>
                <w:lang w:val="ru-RU"/>
              </w:rPr>
              <w:t xml:space="preserve"> </w:t>
            </w:r>
            <w:proofErr w:type="spellStart"/>
            <w:r>
              <w:t>них</w:t>
            </w:r>
            <w:proofErr w:type="spellEnd"/>
            <w:r>
              <w:t>: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а)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 xml:space="preserve">В </w:t>
            </w:r>
            <w:proofErr w:type="spellStart"/>
            <w:r>
              <w:t>возрасте</w:t>
            </w:r>
            <w:proofErr w:type="spellEnd"/>
            <w:r w:rsidR="00C479A6">
              <w:rPr>
                <w:lang w:val="ru-RU"/>
              </w:rP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7 </w:t>
            </w:r>
            <w:proofErr w:type="spellStart"/>
            <w:r>
              <w:t>лет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б)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В возрасте от 7 до 18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11.2.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русского языка с 1 по 4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11.3.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на родном языке с 1 по 4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11.4.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родного языка с 5 по 11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12.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b/>
              </w:rPr>
            </w:pPr>
            <w:proofErr w:type="spellStart"/>
            <w:r>
              <w:rPr>
                <w:b/>
              </w:rPr>
              <w:t>Азербайджанский</w:t>
            </w:r>
            <w:proofErr w:type="spellEnd"/>
            <w:r w:rsidR="00C479A6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язык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12.1.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Численность детей, для которых язык является родным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rPr>
                <w:lang w:val="ru-RU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Из</w:t>
            </w:r>
            <w:proofErr w:type="spellEnd"/>
            <w:r w:rsidR="00C479A6">
              <w:rPr>
                <w:lang w:val="ru-RU"/>
              </w:rPr>
              <w:t xml:space="preserve"> </w:t>
            </w:r>
            <w:proofErr w:type="spellStart"/>
            <w:r>
              <w:t>них</w:t>
            </w:r>
            <w:proofErr w:type="spellEnd"/>
            <w:r>
              <w:t>: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а)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 xml:space="preserve">В </w:t>
            </w:r>
            <w:proofErr w:type="spellStart"/>
            <w:r>
              <w:t>возрасте</w:t>
            </w:r>
            <w:proofErr w:type="spellEnd"/>
            <w:r w:rsidR="00C479A6">
              <w:rPr>
                <w:lang w:val="ru-RU"/>
              </w:rP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7 </w:t>
            </w:r>
            <w:proofErr w:type="spellStart"/>
            <w:r>
              <w:t>лет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б)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В возрасте от 7 до 18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12.2.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русского языка с 1 по 4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12.3.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на родном языке с 1 по 4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12.4.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родного языка с 5 по 11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13.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b/>
              </w:rPr>
            </w:pPr>
            <w:proofErr w:type="spellStart"/>
            <w:r>
              <w:rPr>
                <w:b/>
              </w:rPr>
              <w:t>Агульский</w:t>
            </w:r>
            <w:proofErr w:type="spellEnd"/>
            <w:r w:rsidR="00C479A6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язык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13.1.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Численность детей, для которых язык является родным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rPr>
                <w:lang w:val="ru-RU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Изних</w:t>
            </w:r>
            <w:proofErr w:type="spellEnd"/>
            <w:r>
              <w:t>: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а)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 xml:space="preserve">В </w:t>
            </w:r>
            <w:proofErr w:type="spellStart"/>
            <w:r>
              <w:t>возрастедо</w:t>
            </w:r>
            <w:proofErr w:type="spellEnd"/>
            <w:r>
              <w:t xml:space="preserve"> 7 </w:t>
            </w:r>
            <w:proofErr w:type="spellStart"/>
            <w:r>
              <w:t>лет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б)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В возрасте от 7 до 18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13.2.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 xml:space="preserve">Обеспеченность учебниками </w:t>
            </w:r>
            <w:r>
              <w:rPr>
                <w:lang w:val="ru-RU"/>
              </w:rPr>
              <w:lastRenderedPageBreak/>
              <w:t>русского языка с 1 по 4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lastRenderedPageBreak/>
              <w:t>13.3.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на родном языке с 1 по 4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13.4.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родного языка с 5 по 11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14.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b/>
              </w:rPr>
            </w:pPr>
            <w:proofErr w:type="spellStart"/>
            <w:r>
              <w:rPr>
                <w:b/>
              </w:rPr>
              <w:t>Рутульский</w:t>
            </w:r>
            <w:proofErr w:type="spellEnd"/>
            <w:r w:rsidR="00C479A6">
              <w:rPr>
                <w:b/>
                <w:lang w:val="ru-RU"/>
              </w:rPr>
              <w:t xml:space="preserve"> </w:t>
            </w:r>
            <w:proofErr w:type="spellStart"/>
            <w:r>
              <w:rPr>
                <w:b/>
              </w:rPr>
              <w:t>язык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14.1.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Численность детей, для которых язык является родным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rPr>
                <w:lang w:val="ru-RU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proofErr w:type="spellStart"/>
            <w:r>
              <w:t>Из</w:t>
            </w:r>
            <w:proofErr w:type="spellEnd"/>
            <w:r w:rsidR="00C479A6">
              <w:rPr>
                <w:lang w:val="ru-RU"/>
              </w:rPr>
              <w:t xml:space="preserve"> </w:t>
            </w:r>
            <w:proofErr w:type="spellStart"/>
            <w:r>
              <w:t>них</w:t>
            </w:r>
            <w:proofErr w:type="spellEnd"/>
            <w:r>
              <w:t>: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а)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 xml:space="preserve">В </w:t>
            </w:r>
            <w:proofErr w:type="spellStart"/>
            <w:r>
              <w:t>возрасте</w:t>
            </w:r>
            <w:proofErr w:type="spellEnd"/>
            <w:r w:rsidR="00C479A6">
              <w:rPr>
                <w:lang w:val="ru-RU"/>
              </w:rPr>
              <w:t xml:space="preserve"> </w:t>
            </w:r>
            <w:proofErr w:type="spellStart"/>
            <w:r>
              <w:t>до</w:t>
            </w:r>
            <w:proofErr w:type="spellEnd"/>
            <w:r>
              <w:t xml:space="preserve"> 7 </w:t>
            </w:r>
            <w:proofErr w:type="spellStart"/>
            <w:r>
              <w:t>лет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б)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В возрасте от 7 до 18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15.2.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русского языка с 1 по 4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15.3.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на родном языке с 1 по 4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15.4.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Обеспеченность учебниками родного языка с 5 по 11 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Ногайский язык 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Ногайский язык 0%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 w:rsidP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 xml:space="preserve">Ногайский язык 0%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B64FE6" w:rsidRDefault="00B64FE6" w:rsidP="00B64FE6">
      <w:pPr>
        <w:jc w:val="both"/>
        <w:rPr>
          <w:b/>
          <w:sz w:val="28"/>
          <w:szCs w:val="28"/>
          <w:lang w:val="ru-RU"/>
        </w:rPr>
      </w:pPr>
    </w:p>
    <w:p w:rsidR="00B64FE6" w:rsidRDefault="00B64FE6" w:rsidP="00B64FE6">
      <w:pPr>
        <w:pStyle w:val="ac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9. Поддержка особо одаренных детей</w:t>
      </w:r>
    </w:p>
    <w:p w:rsidR="00B64FE6" w:rsidRDefault="00B64FE6" w:rsidP="00B64FE6">
      <w:pPr>
        <w:pStyle w:val="ac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4FE6" w:rsidRDefault="00B64FE6" w:rsidP="00B64FE6">
      <w:pPr>
        <w:jc w:val="both"/>
        <w:rPr>
          <w:sz w:val="28"/>
          <w:szCs w:val="28"/>
          <w:lang w:val="ru-RU"/>
        </w:rPr>
      </w:pPr>
    </w:p>
    <w:p w:rsidR="00B64FE6" w:rsidRDefault="00B64FE6" w:rsidP="00B64FE6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9.1. Итоги участия в региональном этапе Всероссийской олимпиады школьников</w:t>
      </w:r>
    </w:p>
    <w:p w:rsidR="00B64FE6" w:rsidRDefault="00B64FE6" w:rsidP="00B64FE6">
      <w:pPr>
        <w:jc w:val="both"/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4750"/>
        <w:gridCol w:w="1914"/>
        <w:gridCol w:w="2338"/>
      </w:tblGrid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детей</w:t>
            </w:r>
            <w:proofErr w:type="spellEnd"/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 участия (достижение базового уровня)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Математика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Русскийязык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3.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Английскийязык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4.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Немецкийязык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5.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Французскийязык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6.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Испанскийязык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7.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Китайскийязык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8.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Итальянскийязык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9.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Информатика</w:t>
            </w:r>
            <w:proofErr w:type="spellEnd"/>
            <w:r>
              <w:rPr>
                <w:color w:val="000000"/>
              </w:rPr>
              <w:t xml:space="preserve"> и ИКТ»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10.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Физика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 место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11.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Химия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12.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Биология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место, 4 место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13.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Экология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14.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География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15.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Астрономия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16.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Литература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17.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История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18.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Обществознание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lastRenderedPageBreak/>
              <w:t>19.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Экономика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20.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Право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21.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Предмет «Искусство (мировая художественная литература)»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22.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Физическаякультура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23.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Технология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24.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Основыбезопасностижизнедеятельности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</w:tbl>
    <w:p w:rsidR="00B64FE6" w:rsidRDefault="00B64FE6" w:rsidP="00B64FE6">
      <w:pPr>
        <w:rPr>
          <w:sz w:val="28"/>
          <w:szCs w:val="28"/>
        </w:rPr>
      </w:pPr>
    </w:p>
    <w:p w:rsidR="00B64FE6" w:rsidRDefault="00B64FE6" w:rsidP="00B64FE6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9.2. Итоги участия в заключительном этапе Всероссийской олимпиады школьников</w:t>
      </w:r>
    </w:p>
    <w:p w:rsidR="00B64FE6" w:rsidRDefault="00B64FE6" w:rsidP="00B64FE6">
      <w:pPr>
        <w:jc w:val="both"/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4750"/>
        <w:gridCol w:w="1914"/>
        <w:gridCol w:w="2338"/>
      </w:tblGrid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детей</w:t>
            </w:r>
            <w:proofErr w:type="spellEnd"/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 участия (достижение базового уровня)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Математика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Русскийязык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3.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Английскийязык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4.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Немецкийязык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5.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Французскийязык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6.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Испанскийязык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7.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Китайскийязык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8.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Итальянскийязык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9.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Информатика</w:t>
            </w:r>
            <w:proofErr w:type="spellEnd"/>
            <w:r>
              <w:rPr>
                <w:color w:val="000000"/>
              </w:rPr>
              <w:t xml:space="preserve"> и ИКТ»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10.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Физика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11.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Химия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12.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Биология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13.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Экология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14.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География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15.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Астрономия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16.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Литература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17.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История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18.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Обществознание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19.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Экономика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20.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Право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RPr="002B011D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21.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Предмет «Искусство (мировая художественная литература)»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22.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Физическаякультура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23.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Технология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24.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Предмет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Основыбезопасностижизнедеятельности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B64FE6" w:rsidRPr="002B011D" w:rsidRDefault="002B011D" w:rsidP="00B64FE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0</w:t>
      </w:r>
    </w:p>
    <w:p w:rsidR="00B64FE6" w:rsidRDefault="00B64FE6" w:rsidP="00B64FE6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9.3. Итоги участия в региональных олимпиадах и состязаниях</w:t>
      </w:r>
    </w:p>
    <w:p w:rsidR="00B64FE6" w:rsidRDefault="00B64FE6" w:rsidP="00B64FE6">
      <w:pPr>
        <w:jc w:val="both"/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4750"/>
        <w:gridCol w:w="1914"/>
        <w:gridCol w:w="2338"/>
      </w:tblGrid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детей</w:t>
            </w:r>
            <w:proofErr w:type="spellEnd"/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 участия (достижение базового уровня)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r>
              <w:lastRenderedPageBreak/>
              <w:t>1.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Предмет «Родной язык и литература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Республиканский конкурс на лучшего чтеца произведений дагестанских авторов.</w:t>
            </w:r>
          </w:p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1,2 место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ИЗО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674A8B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 xml:space="preserve">         </w:t>
            </w:r>
            <w:r w:rsidR="00B64FE6">
              <w:rPr>
                <w:lang w:val="ru-RU"/>
              </w:rPr>
              <w:t>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Конкурс поделок «Дядя Степа-полицейский»</w:t>
            </w:r>
          </w:p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1место,</w:t>
            </w:r>
          </w:p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Конкурс «Школьники  «Дагестана рисуют сказки народов России. «Черный орел»- 1 место.</w:t>
            </w:r>
          </w:p>
          <w:p w:rsidR="00B64FE6" w:rsidRDefault="00B64FE6">
            <w:pPr>
              <w:spacing w:line="254" w:lineRule="auto"/>
              <w:rPr>
                <w:lang w:val="ru-RU"/>
              </w:rPr>
            </w:pPr>
          </w:p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«Школьники  «Дагестана рисуют сказки народов России. «Царевна-Лягушка» -2 место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Физическая культура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Первенство РД среди сборных команд О</w:t>
            </w:r>
            <w:proofErr w:type="gramStart"/>
            <w:r>
              <w:rPr>
                <w:lang w:val="ru-RU"/>
              </w:rPr>
              <w:t>У(</w:t>
            </w:r>
            <w:proofErr w:type="gramEnd"/>
            <w:r>
              <w:rPr>
                <w:lang w:val="ru-RU"/>
              </w:rPr>
              <w:t xml:space="preserve"> баскетбол)</w:t>
            </w:r>
          </w:p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FE6" w:rsidRDefault="00B64FE6">
            <w:pPr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FE6" w:rsidRDefault="00B64FE6">
            <w:pPr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FE6" w:rsidRDefault="00B64FE6">
            <w:pPr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FE6" w:rsidRDefault="00B64FE6">
            <w:pPr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FE6" w:rsidRDefault="00B64FE6">
            <w:pPr>
              <w:spacing w:line="276" w:lineRule="auto"/>
              <w:rPr>
                <w:color w:val="000000"/>
                <w:lang w:val="ru-RU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  <w:rPr>
                <w:lang w:val="ru-RU"/>
              </w:rPr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9.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10.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11.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12.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13.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14.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15.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16.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17.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18.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19.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20.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21.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22.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23.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24.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B64FE6">
            <w:pPr>
              <w:spacing w:line="254" w:lineRule="auto"/>
              <w:jc w:val="center"/>
            </w:pPr>
          </w:p>
        </w:tc>
      </w:tr>
    </w:tbl>
    <w:p w:rsidR="00B64FE6" w:rsidRDefault="00B64FE6" w:rsidP="00B64FE6">
      <w:pPr>
        <w:rPr>
          <w:sz w:val="28"/>
          <w:szCs w:val="28"/>
        </w:rPr>
      </w:pPr>
    </w:p>
    <w:p w:rsidR="00B64FE6" w:rsidRDefault="00B64FE6" w:rsidP="00B64FE6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9.4. Итоги участия в международных олимпиадах</w:t>
      </w:r>
    </w:p>
    <w:p w:rsidR="00B64FE6" w:rsidRDefault="00B64FE6" w:rsidP="00B64FE6">
      <w:pPr>
        <w:jc w:val="both"/>
        <w:rPr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5052"/>
        <w:gridCol w:w="1914"/>
        <w:gridCol w:w="2338"/>
      </w:tblGrid>
      <w:tr w:rsidR="00B64FE6" w:rsidRPr="00C479A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детей</w:t>
            </w:r>
            <w:proofErr w:type="spellEnd"/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 участия (достижение базового уровня)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Международнаяматематическаяолимпиада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D76426" w:rsidRDefault="00D7642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Международнаяфизическаяолимпиада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D76426" w:rsidRDefault="00D7642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3.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Международнаяхимическаяолимпиада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D76426" w:rsidRDefault="00D7642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4.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Международнаябиологическаяолимпиада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D76426" w:rsidRDefault="00D7642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5.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Международнаяолимпиадапоинформатике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D76426" w:rsidRDefault="00D7642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6.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Международнаяфилософскаяолимпиада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D76426" w:rsidRDefault="00D7642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7.</w:t>
            </w:r>
          </w:p>
        </w:tc>
        <w:tc>
          <w:tcPr>
            <w:tcW w:w="47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Международнаяэкологическаяолимпиада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D76426" w:rsidRDefault="00D7642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8.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Международнаяастрономическаяолимпиада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D76426" w:rsidRDefault="00D7642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9.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Международнаягеографическаяолимпиада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D76426" w:rsidRDefault="00D7642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10.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Международнаялингвистическаяолимпиада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D76426" w:rsidRDefault="00D7642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11.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Международнаяестественнонаучнаяолимпиада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D76426" w:rsidRDefault="00D7642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RPr="002B011D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12.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Международная олимпиада по астрономии и астрофизике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D7642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RPr="002B011D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13.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Международная олимпиада по наукам о земле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D7642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14.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B64FE6" w:rsidRDefault="00B64FE6">
            <w:pPr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Азиатско-Тихоокеанскаяастрономическаяолимпиада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2B011D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Pr="00D76426" w:rsidRDefault="00D76426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B64FE6" w:rsidRDefault="00B64FE6" w:rsidP="00B64FE6">
      <w:pPr>
        <w:rPr>
          <w:sz w:val="28"/>
          <w:szCs w:val="28"/>
        </w:rPr>
      </w:pPr>
    </w:p>
    <w:p w:rsidR="00B64FE6" w:rsidRDefault="00B64FE6" w:rsidP="00B64FE6">
      <w:pPr>
        <w:jc w:val="both"/>
        <w:rPr>
          <w:b/>
          <w:color w:val="000000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9.5. </w:t>
      </w:r>
      <w:r>
        <w:rPr>
          <w:b/>
          <w:color w:val="000000"/>
          <w:sz w:val="28"/>
          <w:szCs w:val="28"/>
          <w:lang w:val="ru-RU"/>
        </w:rPr>
        <w:t>Организации среднего профессионального и высшего образования, организующие проведение национальных заочных школ и ежегодных сезонных школ для мотивированных школьников</w:t>
      </w:r>
    </w:p>
    <w:p w:rsidR="00B64FE6" w:rsidRDefault="00B64FE6" w:rsidP="00B64FE6">
      <w:pPr>
        <w:jc w:val="both"/>
        <w:rPr>
          <w:color w:val="000000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"/>
        <w:gridCol w:w="5600"/>
        <w:gridCol w:w="1914"/>
        <w:gridCol w:w="1559"/>
      </w:tblGrid>
      <w:tr w:rsidR="00B64FE6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Показатель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План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Факт</w:t>
            </w:r>
            <w:proofErr w:type="spellEnd"/>
          </w:p>
        </w:tc>
      </w:tr>
      <w:tr w:rsidR="00B64FE6" w:rsidRPr="002B011D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</w:pPr>
            <w:r>
              <w:t>1.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Организации СПО, проводящие заочные школы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RPr="002B011D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2.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Организации СПО, проводящие ежегодные сезонные школы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RPr="002B011D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3.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Организации ВО, проводящие заочные школы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64FE6" w:rsidRPr="002B011D" w:rsidTr="00B64FE6"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</w:pPr>
            <w:r>
              <w:t>4.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FE6" w:rsidRDefault="00B64FE6">
            <w:pPr>
              <w:spacing w:line="254" w:lineRule="auto"/>
              <w:jc w:val="both"/>
              <w:rPr>
                <w:lang w:val="ru-RU"/>
              </w:rPr>
            </w:pPr>
            <w:r>
              <w:rPr>
                <w:lang w:val="ru-RU"/>
              </w:rPr>
              <w:t>Организации ВО, проводящие ежегодные сезонные школы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FE6" w:rsidRDefault="002B011D">
            <w:pPr>
              <w:spacing w:line="254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B64FE6" w:rsidRDefault="00B64FE6" w:rsidP="00B64FE6">
      <w:pPr>
        <w:jc w:val="center"/>
        <w:rPr>
          <w:sz w:val="28"/>
          <w:szCs w:val="28"/>
          <w:lang w:val="ru-RU"/>
        </w:rPr>
      </w:pPr>
    </w:p>
    <w:tbl>
      <w:tblPr>
        <w:tblStyle w:val="af"/>
        <w:tblW w:w="10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2552"/>
        <w:gridCol w:w="3380"/>
      </w:tblGrid>
      <w:tr w:rsidR="00B64FE6" w:rsidTr="00B64FE6">
        <w:tc>
          <w:tcPr>
            <w:tcW w:w="4077" w:type="dxa"/>
          </w:tcPr>
          <w:p w:rsidR="00B64FE6" w:rsidRDefault="00B64FE6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B64FE6" w:rsidRDefault="00674A8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Глава администрации МО «Тарумовский район» РД</w:t>
            </w:r>
          </w:p>
        </w:tc>
        <w:tc>
          <w:tcPr>
            <w:tcW w:w="2552" w:type="dxa"/>
          </w:tcPr>
          <w:p w:rsidR="00B64FE6" w:rsidRDefault="00B64FE6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B64FE6" w:rsidRDefault="00B64FE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(подпись)</w:t>
            </w:r>
          </w:p>
        </w:tc>
        <w:tc>
          <w:tcPr>
            <w:tcW w:w="3380" w:type="dxa"/>
          </w:tcPr>
          <w:p w:rsidR="00B64FE6" w:rsidRDefault="00674A8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B64FE6" w:rsidRPr="00674A8B" w:rsidRDefault="00674A8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Зимин А.В.</w:t>
            </w:r>
          </w:p>
        </w:tc>
      </w:tr>
    </w:tbl>
    <w:p w:rsidR="00B64FE6" w:rsidRDefault="00B64FE6" w:rsidP="00B64FE6">
      <w:pPr>
        <w:rPr>
          <w:sz w:val="28"/>
          <w:szCs w:val="28"/>
          <w:lang w:val="ru-RU"/>
        </w:rPr>
      </w:pPr>
    </w:p>
    <w:p w:rsidR="00674A8B" w:rsidRDefault="00674A8B" w:rsidP="00B64FE6">
      <w:pPr>
        <w:rPr>
          <w:sz w:val="28"/>
          <w:szCs w:val="28"/>
          <w:lang w:val="ru-RU"/>
        </w:rPr>
      </w:pPr>
    </w:p>
    <w:p w:rsidR="00674A8B" w:rsidRDefault="00674A8B" w:rsidP="00B64FE6">
      <w:pPr>
        <w:rPr>
          <w:sz w:val="28"/>
          <w:szCs w:val="28"/>
          <w:lang w:val="ru-RU"/>
        </w:rPr>
      </w:pPr>
    </w:p>
    <w:p w:rsidR="00674A8B" w:rsidRDefault="00674A8B" w:rsidP="00B64FE6">
      <w:pPr>
        <w:rPr>
          <w:sz w:val="28"/>
          <w:szCs w:val="28"/>
          <w:lang w:val="ru-RU"/>
        </w:rPr>
      </w:pPr>
    </w:p>
    <w:p w:rsidR="00674A8B" w:rsidRDefault="00674A8B" w:rsidP="00B64FE6">
      <w:pPr>
        <w:rPr>
          <w:sz w:val="28"/>
          <w:szCs w:val="28"/>
          <w:lang w:val="ru-RU"/>
        </w:rPr>
      </w:pPr>
    </w:p>
    <w:p w:rsidR="00674A8B" w:rsidRDefault="00674A8B" w:rsidP="00B64FE6">
      <w:pPr>
        <w:rPr>
          <w:sz w:val="28"/>
          <w:szCs w:val="28"/>
          <w:lang w:val="ru-RU"/>
        </w:rPr>
      </w:pPr>
    </w:p>
    <w:p w:rsidR="00674A8B" w:rsidRDefault="00674A8B" w:rsidP="00B64FE6">
      <w:pPr>
        <w:rPr>
          <w:sz w:val="28"/>
          <w:szCs w:val="28"/>
          <w:lang w:val="ru-RU"/>
        </w:rPr>
      </w:pPr>
    </w:p>
    <w:p w:rsidR="00674A8B" w:rsidRDefault="00674A8B" w:rsidP="00B64FE6">
      <w:pPr>
        <w:rPr>
          <w:sz w:val="28"/>
          <w:szCs w:val="28"/>
          <w:lang w:val="ru-RU"/>
        </w:rPr>
      </w:pPr>
    </w:p>
    <w:p w:rsidR="00674A8B" w:rsidRDefault="00674A8B" w:rsidP="00B64FE6">
      <w:pPr>
        <w:rPr>
          <w:sz w:val="28"/>
          <w:szCs w:val="28"/>
          <w:lang w:val="ru-RU"/>
        </w:rPr>
      </w:pPr>
    </w:p>
    <w:p w:rsidR="00674A8B" w:rsidRDefault="00674A8B" w:rsidP="00B64FE6">
      <w:pPr>
        <w:rPr>
          <w:sz w:val="28"/>
          <w:szCs w:val="28"/>
          <w:lang w:val="ru-RU"/>
        </w:rPr>
        <w:sectPr w:rsidR="00674A8B" w:rsidSect="00674A8B">
          <w:pgSz w:w="11906" w:h="16838"/>
          <w:pgMar w:top="426" w:right="850" w:bottom="1134" w:left="1134" w:header="708" w:footer="708" w:gutter="0"/>
          <w:cols w:space="720"/>
        </w:sectPr>
      </w:pPr>
    </w:p>
    <w:p w:rsidR="00674A8B" w:rsidRPr="00674A8B" w:rsidRDefault="00674A8B" w:rsidP="00674A8B">
      <w:pPr>
        <w:jc w:val="center"/>
        <w:rPr>
          <w:b/>
          <w:lang w:val="ru-RU"/>
        </w:rPr>
      </w:pPr>
      <w:r w:rsidRPr="00674A8B">
        <w:rPr>
          <w:b/>
          <w:lang w:val="ru-RU"/>
        </w:rPr>
        <w:lastRenderedPageBreak/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674A8B" w:rsidRPr="00674A8B" w:rsidRDefault="00674A8B" w:rsidP="00674A8B">
      <w:pPr>
        <w:jc w:val="center"/>
        <w:rPr>
          <w:lang w:val="ru-RU"/>
        </w:rPr>
      </w:pPr>
    </w:p>
    <w:tbl>
      <w:tblPr>
        <w:tblStyle w:val="10"/>
        <w:tblW w:w="0" w:type="auto"/>
        <w:tblLook w:val="04A0"/>
      </w:tblPr>
      <w:tblGrid>
        <w:gridCol w:w="4900"/>
        <w:gridCol w:w="4671"/>
      </w:tblGrid>
      <w:tr w:rsidR="00674A8B" w:rsidRPr="00674A8B" w:rsidTr="00074C3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8B" w:rsidRPr="00B70853" w:rsidRDefault="00674A8B" w:rsidP="00074C35">
            <w:pPr>
              <w:rPr>
                <w:sz w:val="24"/>
                <w:szCs w:val="24"/>
              </w:rPr>
            </w:pPr>
            <w:proofErr w:type="spellStart"/>
            <w:r w:rsidRPr="00B70853">
              <w:rPr>
                <w:sz w:val="24"/>
                <w:szCs w:val="24"/>
              </w:rPr>
              <w:t>Наименование</w:t>
            </w:r>
            <w:proofErr w:type="spellEnd"/>
            <w:r w:rsidRPr="00B70853">
              <w:rPr>
                <w:sz w:val="24"/>
                <w:szCs w:val="24"/>
              </w:rPr>
              <w:t xml:space="preserve"> </w:t>
            </w:r>
            <w:proofErr w:type="spellStart"/>
            <w:r w:rsidRPr="00B70853">
              <w:rPr>
                <w:sz w:val="24"/>
                <w:szCs w:val="24"/>
              </w:rPr>
              <w:t>общеобразовательной</w:t>
            </w:r>
            <w:proofErr w:type="spellEnd"/>
            <w:r w:rsidRPr="00B70853">
              <w:rPr>
                <w:sz w:val="24"/>
                <w:szCs w:val="24"/>
              </w:rPr>
              <w:t xml:space="preserve"> </w:t>
            </w:r>
            <w:proofErr w:type="spellStart"/>
            <w:r w:rsidRPr="00B70853">
              <w:rPr>
                <w:sz w:val="24"/>
                <w:szCs w:val="24"/>
              </w:rPr>
              <w:t>организации</w:t>
            </w:r>
            <w:proofErr w:type="spellEnd"/>
            <w:r w:rsidRPr="00B70853">
              <w:rPr>
                <w:sz w:val="24"/>
                <w:szCs w:val="24"/>
              </w:rPr>
              <w:t xml:space="preserve"> </w:t>
            </w:r>
          </w:p>
          <w:p w:rsidR="00674A8B" w:rsidRPr="00B70853" w:rsidRDefault="00674A8B" w:rsidP="00074C35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8B" w:rsidRDefault="00674A8B" w:rsidP="00674A8B">
            <w:pPr>
              <w:jc w:val="center"/>
              <w:rPr>
                <w:sz w:val="24"/>
                <w:szCs w:val="24"/>
                <w:lang w:val="ru-RU"/>
              </w:rPr>
            </w:pPr>
            <w:r w:rsidRPr="00674A8B">
              <w:rPr>
                <w:sz w:val="24"/>
                <w:szCs w:val="24"/>
                <w:lang w:val="ru-RU"/>
              </w:rPr>
              <w:t xml:space="preserve">Муниципальное казенное общеобразовательное учреждение </w:t>
            </w:r>
          </w:p>
          <w:p w:rsidR="00674A8B" w:rsidRPr="00674A8B" w:rsidRDefault="00674A8B" w:rsidP="00674A8B">
            <w:pPr>
              <w:jc w:val="center"/>
              <w:rPr>
                <w:sz w:val="24"/>
                <w:szCs w:val="24"/>
                <w:lang w:val="ru-RU"/>
              </w:rPr>
            </w:pPr>
            <w:r w:rsidRPr="00674A8B">
              <w:rPr>
                <w:sz w:val="24"/>
                <w:szCs w:val="24"/>
                <w:lang w:val="ru-RU"/>
              </w:rPr>
              <w:t>«</w:t>
            </w:r>
            <w:r>
              <w:rPr>
                <w:sz w:val="24"/>
                <w:szCs w:val="24"/>
                <w:lang w:val="ru-RU"/>
              </w:rPr>
              <w:t xml:space="preserve">Н-Дмитриевская </w:t>
            </w:r>
            <w:r w:rsidRPr="00674A8B">
              <w:rPr>
                <w:sz w:val="24"/>
                <w:szCs w:val="24"/>
                <w:lang w:val="ru-RU"/>
              </w:rPr>
              <w:t xml:space="preserve"> средняя общеобразовательная школа»</w:t>
            </w:r>
          </w:p>
        </w:tc>
      </w:tr>
      <w:tr w:rsidR="00674A8B" w:rsidRPr="00674A8B" w:rsidTr="00074C3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8B" w:rsidRPr="00B70853" w:rsidRDefault="00674A8B" w:rsidP="00074C35">
            <w:pPr>
              <w:rPr>
                <w:sz w:val="24"/>
                <w:szCs w:val="24"/>
              </w:rPr>
            </w:pPr>
            <w:proofErr w:type="spellStart"/>
            <w:r w:rsidRPr="00B70853">
              <w:rPr>
                <w:sz w:val="24"/>
                <w:szCs w:val="24"/>
              </w:rPr>
              <w:t>Адрес</w:t>
            </w:r>
            <w:proofErr w:type="spellEnd"/>
            <w:r w:rsidRPr="00B70853">
              <w:rPr>
                <w:sz w:val="24"/>
                <w:szCs w:val="24"/>
              </w:rPr>
              <w:t xml:space="preserve"> </w:t>
            </w:r>
            <w:proofErr w:type="spellStart"/>
            <w:r w:rsidRPr="00B70853">
              <w:rPr>
                <w:sz w:val="24"/>
                <w:szCs w:val="24"/>
              </w:rPr>
              <w:t>общеобразовательной</w:t>
            </w:r>
            <w:proofErr w:type="spellEnd"/>
            <w:r w:rsidRPr="00B70853">
              <w:rPr>
                <w:sz w:val="24"/>
                <w:szCs w:val="24"/>
              </w:rPr>
              <w:t xml:space="preserve"> </w:t>
            </w:r>
            <w:proofErr w:type="spellStart"/>
            <w:r w:rsidRPr="00B70853">
              <w:rPr>
                <w:sz w:val="24"/>
                <w:szCs w:val="24"/>
              </w:rPr>
              <w:t>организации</w:t>
            </w:r>
            <w:proofErr w:type="spellEnd"/>
          </w:p>
          <w:p w:rsidR="00674A8B" w:rsidRPr="00B70853" w:rsidRDefault="00674A8B" w:rsidP="00074C35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8B" w:rsidRPr="00674A8B" w:rsidRDefault="00674A8B" w:rsidP="00074C3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368876</w:t>
            </w:r>
          </w:p>
          <w:p w:rsidR="00674A8B" w:rsidRPr="00674A8B" w:rsidRDefault="00674A8B" w:rsidP="00674A8B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Pr="00674A8B">
              <w:rPr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>Н-Дмитриевка</w:t>
            </w:r>
            <w:r w:rsidRPr="00674A8B">
              <w:rPr>
                <w:sz w:val="24"/>
                <w:szCs w:val="24"/>
                <w:lang w:val="ru-RU"/>
              </w:rPr>
              <w:t xml:space="preserve">, ул. </w:t>
            </w:r>
            <w:proofErr w:type="gramStart"/>
            <w:r w:rsidRPr="00674A8B">
              <w:rPr>
                <w:sz w:val="24"/>
                <w:szCs w:val="24"/>
                <w:lang w:val="ru-RU"/>
              </w:rPr>
              <w:t>Советская</w:t>
            </w:r>
            <w:proofErr w:type="gramEnd"/>
            <w:r w:rsidRPr="00674A8B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674A8B" w:rsidRPr="00B70853" w:rsidTr="00074C3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8B" w:rsidRPr="00B70853" w:rsidRDefault="00674A8B" w:rsidP="00074C35">
            <w:pPr>
              <w:rPr>
                <w:sz w:val="24"/>
                <w:szCs w:val="24"/>
              </w:rPr>
            </w:pPr>
            <w:proofErr w:type="spellStart"/>
            <w:r w:rsidRPr="00B70853">
              <w:rPr>
                <w:sz w:val="24"/>
                <w:szCs w:val="24"/>
              </w:rPr>
              <w:t>Руководитель</w:t>
            </w:r>
            <w:proofErr w:type="spellEnd"/>
            <w:r w:rsidRPr="00B70853">
              <w:rPr>
                <w:sz w:val="24"/>
                <w:szCs w:val="24"/>
              </w:rPr>
              <w:t xml:space="preserve"> </w:t>
            </w:r>
            <w:proofErr w:type="spellStart"/>
            <w:r w:rsidRPr="00B70853">
              <w:rPr>
                <w:sz w:val="24"/>
                <w:szCs w:val="24"/>
              </w:rPr>
              <w:t>общеобразовательной</w:t>
            </w:r>
            <w:proofErr w:type="spellEnd"/>
            <w:r w:rsidRPr="00B70853">
              <w:rPr>
                <w:sz w:val="24"/>
                <w:szCs w:val="24"/>
              </w:rPr>
              <w:t xml:space="preserve"> </w:t>
            </w:r>
            <w:proofErr w:type="spellStart"/>
            <w:r w:rsidRPr="00B70853">
              <w:rPr>
                <w:sz w:val="24"/>
                <w:szCs w:val="24"/>
              </w:rPr>
              <w:t>организации</w:t>
            </w:r>
            <w:proofErr w:type="spellEnd"/>
            <w:r w:rsidRPr="00B70853">
              <w:rPr>
                <w:sz w:val="24"/>
                <w:szCs w:val="24"/>
              </w:rPr>
              <w:t xml:space="preserve"> </w:t>
            </w:r>
          </w:p>
          <w:p w:rsidR="00674A8B" w:rsidRPr="00B70853" w:rsidRDefault="00674A8B" w:rsidP="00074C35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8B" w:rsidRPr="00674A8B" w:rsidRDefault="00674A8B" w:rsidP="00074C35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Манапова </w:t>
            </w:r>
            <w:proofErr w:type="spellStart"/>
            <w:r>
              <w:rPr>
                <w:sz w:val="24"/>
                <w:szCs w:val="24"/>
                <w:lang w:val="ru-RU"/>
              </w:rPr>
              <w:t>Гульмира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Алимпашаевна</w:t>
            </w:r>
            <w:proofErr w:type="spellEnd"/>
          </w:p>
        </w:tc>
      </w:tr>
      <w:tr w:rsidR="00674A8B" w:rsidRPr="00674A8B" w:rsidTr="00074C35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8B" w:rsidRPr="00674A8B" w:rsidRDefault="00674A8B" w:rsidP="00074C3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74A8B">
              <w:rPr>
                <w:b/>
                <w:sz w:val="24"/>
                <w:szCs w:val="24"/>
                <w:lang w:val="ru-RU"/>
              </w:rPr>
              <w:t>Заключение о соответствии ФГОС начального образования</w:t>
            </w:r>
          </w:p>
          <w:p w:rsidR="00674A8B" w:rsidRPr="00674A8B" w:rsidRDefault="00674A8B" w:rsidP="00074C35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674A8B" w:rsidRPr="00674A8B" w:rsidTr="00074C3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8B" w:rsidRPr="00B70853" w:rsidRDefault="00674A8B" w:rsidP="00074C35">
            <w:pPr>
              <w:rPr>
                <w:sz w:val="24"/>
                <w:szCs w:val="24"/>
              </w:rPr>
            </w:pPr>
            <w:proofErr w:type="spellStart"/>
            <w:r w:rsidRPr="00B70853">
              <w:rPr>
                <w:sz w:val="24"/>
                <w:szCs w:val="24"/>
              </w:rPr>
              <w:t>Наименование</w:t>
            </w:r>
            <w:proofErr w:type="spellEnd"/>
            <w:r w:rsidRPr="00B70853">
              <w:rPr>
                <w:sz w:val="24"/>
                <w:szCs w:val="24"/>
              </w:rPr>
              <w:t xml:space="preserve"> </w:t>
            </w:r>
            <w:proofErr w:type="spellStart"/>
            <w:r w:rsidRPr="00B70853">
              <w:rPr>
                <w:sz w:val="24"/>
                <w:szCs w:val="24"/>
              </w:rPr>
              <w:t>образовательной</w:t>
            </w:r>
            <w:proofErr w:type="spellEnd"/>
            <w:r w:rsidRPr="00B70853">
              <w:rPr>
                <w:sz w:val="24"/>
                <w:szCs w:val="24"/>
              </w:rPr>
              <w:t xml:space="preserve"> </w:t>
            </w:r>
            <w:proofErr w:type="spellStart"/>
            <w:r w:rsidRPr="00B70853">
              <w:rPr>
                <w:sz w:val="24"/>
                <w:szCs w:val="24"/>
              </w:rPr>
              <w:t>программы</w:t>
            </w:r>
            <w:proofErr w:type="spellEnd"/>
          </w:p>
          <w:p w:rsidR="00674A8B" w:rsidRPr="00B70853" w:rsidRDefault="00674A8B" w:rsidP="00074C35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8B" w:rsidRPr="00674A8B" w:rsidRDefault="00674A8B" w:rsidP="00074C35">
            <w:pPr>
              <w:jc w:val="center"/>
              <w:rPr>
                <w:sz w:val="24"/>
                <w:szCs w:val="24"/>
                <w:lang w:val="ru-RU"/>
              </w:rPr>
            </w:pPr>
            <w:r w:rsidRPr="00674A8B">
              <w:rPr>
                <w:sz w:val="24"/>
                <w:szCs w:val="24"/>
                <w:lang w:val="ru-RU"/>
              </w:rPr>
              <w:t>Общеобразовательные программы начального общего образования</w:t>
            </w:r>
            <w:r w:rsidRPr="00674A8B">
              <w:rPr>
                <w:sz w:val="24"/>
                <w:szCs w:val="24"/>
                <w:lang w:val="ru-RU"/>
              </w:rPr>
              <w:tab/>
              <w:t>начальное общее образование</w:t>
            </w:r>
          </w:p>
          <w:p w:rsidR="00674A8B" w:rsidRPr="00674A8B" w:rsidRDefault="00674A8B" w:rsidP="00074C35">
            <w:pPr>
              <w:rPr>
                <w:sz w:val="24"/>
                <w:szCs w:val="24"/>
                <w:lang w:val="ru-RU"/>
              </w:rPr>
            </w:pPr>
          </w:p>
        </w:tc>
      </w:tr>
      <w:tr w:rsidR="00674A8B" w:rsidRPr="00674A8B" w:rsidTr="00074C3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8B" w:rsidRPr="00674A8B" w:rsidRDefault="00674A8B" w:rsidP="00074C35">
            <w:pPr>
              <w:rPr>
                <w:sz w:val="24"/>
                <w:szCs w:val="24"/>
                <w:lang w:val="ru-RU"/>
              </w:rPr>
            </w:pPr>
            <w:r w:rsidRPr="00674A8B">
              <w:rPr>
                <w:sz w:val="24"/>
                <w:szCs w:val="24"/>
                <w:lang w:val="ru-RU"/>
              </w:rPr>
              <w:t xml:space="preserve">ФГОС, на </w:t>
            </w:r>
            <w:proofErr w:type="gramStart"/>
            <w:r w:rsidRPr="00674A8B">
              <w:rPr>
                <w:sz w:val="24"/>
                <w:szCs w:val="24"/>
                <w:lang w:val="ru-RU"/>
              </w:rPr>
              <w:t>предмет</w:t>
            </w:r>
            <w:proofErr w:type="gramEnd"/>
            <w:r w:rsidRPr="00674A8B">
              <w:rPr>
                <w:sz w:val="24"/>
                <w:szCs w:val="24"/>
                <w:lang w:val="ru-RU"/>
              </w:rPr>
              <w:t xml:space="preserve"> которого проводилась проверка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8B" w:rsidRPr="00674A8B" w:rsidRDefault="00674A8B" w:rsidP="00074C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674A8B">
              <w:rPr>
                <w:sz w:val="24"/>
                <w:szCs w:val="24"/>
                <w:lang w:val="ru-RU"/>
              </w:rPr>
              <w:t>Федеральный государственный образовательный стандарт начального общего образования, утвержденный приказом Минобрнауки России от 6 октября 2009 г. № 373 (далее – ФГОС)</w:t>
            </w:r>
          </w:p>
          <w:p w:rsidR="00674A8B" w:rsidRPr="00674A8B" w:rsidRDefault="00674A8B" w:rsidP="00074C35">
            <w:pPr>
              <w:rPr>
                <w:sz w:val="24"/>
                <w:szCs w:val="24"/>
                <w:lang w:val="ru-RU"/>
              </w:rPr>
            </w:pPr>
          </w:p>
        </w:tc>
      </w:tr>
      <w:tr w:rsidR="00674A8B" w:rsidRPr="00674A8B" w:rsidTr="00074C3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8B" w:rsidRPr="00B70853" w:rsidRDefault="00674A8B" w:rsidP="00074C35">
            <w:pPr>
              <w:rPr>
                <w:sz w:val="24"/>
                <w:szCs w:val="24"/>
              </w:rPr>
            </w:pPr>
            <w:proofErr w:type="spellStart"/>
            <w:r w:rsidRPr="00B70853">
              <w:rPr>
                <w:sz w:val="24"/>
                <w:szCs w:val="24"/>
              </w:rPr>
              <w:t>Заключение</w:t>
            </w:r>
            <w:proofErr w:type="spellEnd"/>
            <w:r w:rsidRPr="00B70853">
              <w:rPr>
                <w:sz w:val="24"/>
                <w:szCs w:val="24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8B" w:rsidRPr="00674A8B" w:rsidRDefault="00674A8B" w:rsidP="00074C35">
            <w:pPr>
              <w:rPr>
                <w:sz w:val="24"/>
                <w:szCs w:val="24"/>
                <w:lang w:val="ru-RU"/>
              </w:rPr>
            </w:pPr>
            <w:r w:rsidRPr="00674A8B">
              <w:rPr>
                <w:sz w:val="24"/>
                <w:szCs w:val="24"/>
                <w:lang w:val="ru-RU"/>
              </w:rPr>
              <w:t>Образовательная программа соответствует (не соответствует ФГОС) требованиям ФГОС по структуре</w:t>
            </w:r>
            <w:r w:rsidRPr="00B70853">
              <w:rPr>
                <w:sz w:val="24"/>
                <w:szCs w:val="24"/>
                <w:vertAlign w:val="superscript"/>
              </w:rPr>
              <w:footnoteReference w:id="5"/>
            </w:r>
          </w:p>
        </w:tc>
      </w:tr>
      <w:tr w:rsidR="00674A8B" w:rsidRPr="00674A8B" w:rsidTr="00074C35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8B" w:rsidRDefault="00674A8B" w:rsidP="00074C3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74A8B">
              <w:rPr>
                <w:b/>
                <w:sz w:val="24"/>
                <w:szCs w:val="24"/>
                <w:lang w:val="ru-RU"/>
              </w:rPr>
              <w:t xml:space="preserve">Заключение о соответствии ФГОС основного общего образования                    </w:t>
            </w:r>
          </w:p>
          <w:p w:rsidR="00674A8B" w:rsidRPr="00674A8B" w:rsidRDefault="00674A8B" w:rsidP="00074C35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674A8B">
              <w:rPr>
                <w:b/>
                <w:sz w:val="24"/>
                <w:szCs w:val="24"/>
                <w:lang w:val="ru-RU"/>
              </w:rPr>
              <w:t xml:space="preserve">   (5-6 классы)</w:t>
            </w:r>
          </w:p>
          <w:p w:rsidR="00674A8B" w:rsidRPr="00674A8B" w:rsidRDefault="00674A8B" w:rsidP="00074C35">
            <w:pPr>
              <w:rPr>
                <w:sz w:val="24"/>
                <w:szCs w:val="24"/>
                <w:lang w:val="ru-RU"/>
              </w:rPr>
            </w:pPr>
          </w:p>
        </w:tc>
      </w:tr>
      <w:tr w:rsidR="00674A8B" w:rsidRPr="00674A8B" w:rsidTr="00074C3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8B" w:rsidRPr="00B70853" w:rsidRDefault="00674A8B" w:rsidP="00074C35">
            <w:pPr>
              <w:rPr>
                <w:sz w:val="24"/>
                <w:szCs w:val="24"/>
              </w:rPr>
            </w:pPr>
            <w:proofErr w:type="spellStart"/>
            <w:r w:rsidRPr="00B70853">
              <w:rPr>
                <w:sz w:val="24"/>
                <w:szCs w:val="24"/>
              </w:rPr>
              <w:t>Наименование</w:t>
            </w:r>
            <w:proofErr w:type="spellEnd"/>
            <w:r w:rsidRPr="00B70853">
              <w:rPr>
                <w:sz w:val="24"/>
                <w:szCs w:val="24"/>
              </w:rPr>
              <w:t xml:space="preserve"> </w:t>
            </w:r>
            <w:proofErr w:type="spellStart"/>
            <w:r w:rsidRPr="00B70853">
              <w:rPr>
                <w:sz w:val="24"/>
                <w:szCs w:val="24"/>
              </w:rPr>
              <w:t>образовательной</w:t>
            </w:r>
            <w:proofErr w:type="spellEnd"/>
            <w:r w:rsidRPr="00B70853">
              <w:rPr>
                <w:sz w:val="24"/>
                <w:szCs w:val="24"/>
              </w:rPr>
              <w:t xml:space="preserve"> </w:t>
            </w:r>
            <w:proofErr w:type="spellStart"/>
            <w:r w:rsidRPr="00B70853">
              <w:rPr>
                <w:sz w:val="24"/>
                <w:szCs w:val="24"/>
              </w:rPr>
              <w:t>программы</w:t>
            </w:r>
            <w:proofErr w:type="spellEnd"/>
          </w:p>
          <w:p w:rsidR="00674A8B" w:rsidRPr="00B70853" w:rsidRDefault="00674A8B" w:rsidP="00074C35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8B" w:rsidRPr="00674A8B" w:rsidRDefault="00674A8B" w:rsidP="00074C35">
            <w:pPr>
              <w:jc w:val="center"/>
              <w:rPr>
                <w:sz w:val="24"/>
                <w:szCs w:val="24"/>
                <w:lang w:val="ru-RU"/>
              </w:rPr>
            </w:pPr>
            <w:r w:rsidRPr="00674A8B">
              <w:rPr>
                <w:sz w:val="24"/>
                <w:szCs w:val="24"/>
                <w:lang w:val="ru-RU"/>
              </w:rPr>
              <w:t>Общеобразовательные программы основного общего образования</w:t>
            </w:r>
          </w:p>
        </w:tc>
      </w:tr>
      <w:tr w:rsidR="00674A8B" w:rsidRPr="00674A8B" w:rsidTr="00074C3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8B" w:rsidRPr="00674A8B" w:rsidRDefault="00674A8B" w:rsidP="00074C35">
            <w:pPr>
              <w:rPr>
                <w:sz w:val="24"/>
                <w:szCs w:val="24"/>
                <w:lang w:val="ru-RU"/>
              </w:rPr>
            </w:pPr>
            <w:r w:rsidRPr="00674A8B">
              <w:rPr>
                <w:sz w:val="24"/>
                <w:szCs w:val="24"/>
                <w:lang w:val="ru-RU"/>
              </w:rPr>
              <w:t xml:space="preserve">ФГОС, на </w:t>
            </w:r>
            <w:proofErr w:type="gramStart"/>
            <w:r w:rsidRPr="00674A8B">
              <w:rPr>
                <w:sz w:val="24"/>
                <w:szCs w:val="24"/>
                <w:lang w:val="ru-RU"/>
              </w:rPr>
              <w:t>предмет</w:t>
            </w:r>
            <w:proofErr w:type="gramEnd"/>
            <w:r w:rsidRPr="00674A8B">
              <w:rPr>
                <w:sz w:val="24"/>
                <w:szCs w:val="24"/>
                <w:lang w:val="ru-RU"/>
              </w:rPr>
              <w:t xml:space="preserve"> которого проводилась проверка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A8B" w:rsidRPr="00674A8B" w:rsidRDefault="00674A8B" w:rsidP="00074C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674A8B">
              <w:rPr>
                <w:sz w:val="24"/>
                <w:szCs w:val="24"/>
                <w:lang w:val="ru-RU"/>
              </w:rPr>
              <w:t>Федеральный государственный образовательный стандарт основного общего образования, утвержденный приказом Минобрнауки России от 17 декабря 2010 г. № 1897 (далее – ФГОС)</w:t>
            </w:r>
          </w:p>
          <w:p w:rsidR="00674A8B" w:rsidRPr="00674A8B" w:rsidRDefault="00674A8B" w:rsidP="00074C35">
            <w:pPr>
              <w:rPr>
                <w:sz w:val="24"/>
                <w:szCs w:val="24"/>
                <w:lang w:val="ru-RU"/>
              </w:rPr>
            </w:pPr>
          </w:p>
        </w:tc>
      </w:tr>
      <w:tr w:rsidR="00674A8B" w:rsidRPr="00674A8B" w:rsidTr="00074C35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8B" w:rsidRPr="008074EA" w:rsidRDefault="00674A8B" w:rsidP="00074C35">
            <w:pPr>
              <w:rPr>
                <w:sz w:val="28"/>
                <w:szCs w:val="28"/>
              </w:rPr>
            </w:pPr>
            <w:proofErr w:type="spellStart"/>
            <w:r w:rsidRPr="008074EA">
              <w:rPr>
                <w:sz w:val="28"/>
                <w:szCs w:val="28"/>
              </w:rPr>
              <w:t>Заключение</w:t>
            </w:r>
            <w:proofErr w:type="spellEnd"/>
            <w:r w:rsidRPr="008074EA">
              <w:rPr>
                <w:sz w:val="28"/>
                <w:szCs w:val="28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A8B" w:rsidRPr="00674A8B" w:rsidRDefault="00674A8B" w:rsidP="00074C35">
            <w:pPr>
              <w:rPr>
                <w:sz w:val="28"/>
                <w:szCs w:val="28"/>
                <w:lang w:val="ru-RU"/>
              </w:rPr>
            </w:pPr>
            <w:r w:rsidRPr="00674A8B">
              <w:rPr>
                <w:sz w:val="28"/>
                <w:szCs w:val="28"/>
                <w:lang w:val="ru-RU"/>
              </w:rPr>
              <w:t>Образовательная программа соответствует  требованиям ФГОС по структуре</w:t>
            </w:r>
            <w:r w:rsidRPr="008074EA">
              <w:rPr>
                <w:sz w:val="28"/>
                <w:szCs w:val="28"/>
                <w:vertAlign w:val="superscript"/>
              </w:rPr>
              <w:footnoteReference w:id="6"/>
            </w:r>
          </w:p>
        </w:tc>
      </w:tr>
    </w:tbl>
    <w:p w:rsidR="00674A8B" w:rsidRPr="00674A8B" w:rsidRDefault="00674A8B" w:rsidP="00674A8B">
      <w:pPr>
        <w:jc w:val="center"/>
        <w:rPr>
          <w:sz w:val="28"/>
          <w:szCs w:val="28"/>
          <w:lang w:val="ru-RU"/>
        </w:rPr>
      </w:pPr>
    </w:p>
    <w:p w:rsidR="00674A8B" w:rsidRPr="00674A8B" w:rsidRDefault="00674A8B" w:rsidP="00674A8B">
      <w:pPr>
        <w:jc w:val="center"/>
        <w:rPr>
          <w:sz w:val="28"/>
          <w:szCs w:val="28"/>
          <w:lang w:val="ru-RU"/>
        </w:rPr>
      </w:pPr>
    </w:p>
    <w:tbl>
      <w:tblPr>
        <w:tblStyle w:val="10"/>
        <w:tblW w:w="10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2552"/>
        <w:gridCol w:w="3380"/>
      </w:tblGrid>
      <w:tr w:rsidR="00674A8B" w:rsidRPr="008074EA" w:rsidTr="00074C35">
        <w:trPr>
          <w:trHeight w:val="996"/>
        </w:trPr>
        <w:tc>
          <w:tcPr>
            <w:tcW w:w="4077" w:type="dxa"/>
          </w:tcPr>
          <w:p w:rsidR="00674A8B" w:rsidRPr="00674A8B" w:rsidRDefault="00674A8B" w:rsidP="00074C35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674A8B" w:rsidRPr="00674A8B" w:rsidRDefault="00674A8B" w:rsidP="00074C35">
            <w:pPr>
              <w:rPr>
                <w:sz w:val="28"/>
                <w:szCs w:val="28"/>
                <w:lang w:val="ru-RU"/>
              </w:rPr>
            </w:pPr>
            <w:r w:rsidRPr="00674A8B">
              <w:rPr>
                <w:sz w:val="28"/>
                <w:szCs w:val="28"/>
                <w:lang w:val="ru-RU"/>
              </w:rPr>
              <w:t>Глава администрации  МО «Тарумовский район» РД</w:t>
            </w:r>
          </w:p>
        </w:tc>
        <w:tc>
          <w:tcPr>
            <w:tcW w:w="2552" w:type="dxa"/>
          </w:tcPr>
          <w:p w:rsidR="00674A8B" w:rsidRPr="00674A8B" w:rsidRDefault="00674A8B" w:rsidP="00074C35">
            <w:pPr>
              <w:pBdr>
                <w:bottom w:val="single" w:sz="12" w:space="1" w:color="auto"/>
              </w:pBdr>
              <w:rPr>
                <w:sz w:val="28"/>
                <w:szCs w:val="28"/>
                <w:lang w:val="ru-RU"/>
              </w:rPr>
            </w:pPr>
          </w:p>
          <w:p w:rsidR="00674A8B" w:rsidRPr="008074EA" w:rsidRDefault="00674A8B" w:rsidP="00074C35">
            <w:pPr>
              <w:rPr>
                <w:sz w:val="28"/>
                <w:szCs w:val="28"/>
              </w:rPr>
            </w:pPr>
            <w:r w:rsidRPr="008074EA">
              <w:rPr>
                <w:sz w:val="28"/>
                <w:szCs w:val="28"/>
              </w:rPr>
              <w:t>(</w:t>
            </w:r>
            <w:proofErr w:type="spellStart"/>
            <w:r w:rsidRPr="008074EA">
              <w:rPr>
                <w:sz w:val="28"/>
                <w:szCs w:val="28"/>
              </w:rPr>
              <w:t>подпись</w:t>
            </w:r>
            <w:proofErr w:type="spellEnd"/>
            <w:r w:rsidRPr="008074EA">
              <w:rPr>
                <w:sz w:val="28"/>
                <w:szCs w:val="28"/>
              </w:rPr>
              <w:t>)</w:t>
            </w:r>
          </w:p>
        </w:tc>
        <w:tc>
          <w:tcPr>
            <w:tcW w:w="3380" w:type="dxa"/>
          </w:tcPr>
          <w:p w:rsidR="00674A8B" w:rsidRPr="008074EA" w:rsidRDefault="00674A8B" w:rsidP="00074C35">
            <w:pPr>
              <w:pBdr>
                <w:bottom w:val="single" w:sz="12" w:space="1" w:color="auto"/>
              </w:pBdr>
              <w:rPr>
                <w:sz w:val="28"/>
                <w:szCs w:val="28"/>
              </w:rPr>
            </w:pPr>
          </w:p>
          <w:p w:rsidR="00674A8B" w:rsidRDefault="00674A8B" w:rsidP="00074C3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Зимин</w:t>
            </w:r>
            <w:proofErr w:type="spellEnd"/>
            <w:r>
              <w:rPr>
                <w:sz w:val="28"/>
                <w:szCs w:val="28"/>
              </w:rPr>
              <w:t xml:space="preserve"> А.В.</w:t>
            </w:r>
          </w:p>
          <w:p w:rsidR="00674A8B" w:rsidRPr="008074EA" w:rsidRDefault="00674A8B" w:rsidP="00074C35">
            <w:pPr>
              <w:rPr>
                <w:sz w:val="28"/>
                <w:szCs w:val="28"/>
              </w:rPr>
            </w:pPr>
            <w:r w:rsidRPr="008074EA">
              <w:rPr>
                <w:sz w:val="28"/>
                <w:szCs w:val="28"/>
              </w:rPr>
              <w:t>(ФИО)</w:t>
            </w:r>
          </w:p>
          <w:p w:rsidR="00674A8B" w:rsidRPr="008074EA" w:rsidRDefault="00674A8B" w:rsidP="00074C35">
            <w:pPr>
              <w:rPr>
                <w:sz w:val="28"/>
                <w:szCs w:val="28"/>
              </w:rPr>
            </w:pPr>
          </w:p>
        </w:tc>
      </w:tr>
    </w:tbl>
    <w:p w:rsidR="00A404FA" w:rsidRPr="00674A8B" w:rsidRDefault="00A404FA">
      <w:pPr>
        <w:rPr>
          <w:lang w:val="ru-RU"/>
        </w:rPr>
      </w:pPr>
    </w:p>
    <w:sectPr w:rsidR="00A404FA" w:rsidRPr="00674A8B" w:rsidSect="00674A8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79A6" w:rsidRDefault="00C479A6" w:rsidP="00B64FE6">
      <w:r>
        <w:separator/>
      </w:r>
    </w:p>
  </w:endnote>
  <w:endnote w:type="continuationSeparator" w:id="1">
    <w:p w:rsidR="00C479A6" w:rsidRDefault="00C479A6" w:rsidP="00B64F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79A6" w:rsidRDefault="00C479A6" w:rsidP="00B64FE6">
      <w:r>
        <w:separator/>
      </w:r>
    </w:p>
  </w:footnote>
  <w:footnote w:type="continuationSeparator" w:id="1">
    <w:p w:rsidR="00C479A6" w:rsidRDefault="00C479A6" w:rsidP="00B64FE6">
      <w:r>
        <w:continuationSeparator/>
      </w:r>
    </w:p>
  </w:footnote>
  <w:footnote w:id="2">
    <w:p w:rsidR="00C479A6" w:rsidRDefault="00C479A6" w:rsidP="00B64FE6">
      <w:pPr>
        <w:pStyle w:val="a4"/>
      </w:pPr>
      <w:r>
        <w:rPr>
          <w:rStyle w:val="ae"/>
        </w:rPr>
        <w:footnoteRef/>
      </w:r>
      <w:r>
        <w:t xml:space="preserve"> Указывается по кварталам</w:t>
      </w:r>
    </w:p>
  </w:footnote>
  <w:footnote w:id="3">
    <w:p w:rsidR="00C479A6" w:rsidRDefault="00C479A6" w:rsidP="00B64FE6">
      <w:pPr>
        <w:pStyle w:val="a4"/>
      </w:pPr>
      <w:r>
        <w:rPr>
          <w:rStyle w:val="ae"/>
        </w:rPr>
        <w:footnoteRef/>
      </w:r>
      <w:r>
        <w:t xml:space="preserve"> Заполняется по тем языкам, которые используются в соответствующем муниципальном образовании</w:t>
      </w:r>
    </w:p>
  </w:footnote>
  <w:footnote w:id="4">
    <w:p w:rsidR="00C479A6" w:rsidRDefault="00C479A6" w:rsidP="00B64FE6">
      <w:pPr>
        <w:pStyle w:val="a4"/>
      </w:pPr>
      <w:r>
        <w:rPr>
          <w:rStyle w:val="ae"/>
        </w:rPr>
        <w:footnoteRef/>
      </w:r>
      <w:r>
        <w:t xml:space="preserve"> Указывается по кварталам</w:t>
      </w:r>
    </w:p>
  </w:footnote>
  <w:footnote w:id="5">
    <w:p w:rsidR="00674A8B" w:rsidRDefault="00674A8B" w:rsidP="00674A8B">
      <w:pPr>
        <w:pStyle w:val="a4"/>
        <w:jc w:val="both"/>
      </w:pPr>
      <w:r>
        <w:rPr>
          <w:rStyle w:val="ae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  <w:footnote w:id="6">
    <w:p w:rsidR="00674A8B" w:rsidRDefault="00674A8B" w:rsidP="00674A8B">
      <w:pPr>
        <w:pStyle w:val="a4"/>
        <w:jc w:val="both"/>
      </w:pPr>
      <w:r>
        <w:rPr>
          <w:rStyle w:val="ae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022B"/>
    <w:rsid w:val="002B011D"/>
    <w:rsid w:val="00415D0C"/>
    <w:rsid w:val="00674A8B"/>
    <w:rsid w:val="0081022B"/>
    <w:rsid w:val="00956568"/>
    <w:rsid w:val="00981527"/>
    <w:rsid w:val="00A404FA"/>
    <w:rsid w:val="00A7355F"/>
    <w:rsid w:val="00B64FE6"/>
    <w:rsid w:val="00C479A6"/>
    <w:rsid w:val="00D76426"/>
    <w:rsid w:val="00FD3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64FE6"/>
    <w:pPr>
      <w:spacing w:before="100" w:beforeAutospacing="1" w:after="100" w:afterAutospacing="1"/>
    </w:pPr>
    <w:rPr>
      <w:rFonts w:eastAsia="Calibri"/>
      <w:lang w:val="ru-RU" w:eastAsia="ru-RU" w:bidi="ar-SA"/>
    </w:rPr>
  </w:style>
  <w:style w:type="paragraph" w:styleId="a4">
    <w:name w:val="footnote text"/>
    <w:basedOn w:val="a"/>
    <w:link w:val="a5"/>
    <w:semiHidden/>
    <w:unhideWhenUsed/>
    <w:rsid w:val="00B64FE6"/>
    <w:rPr>
      <w:sz w:val="20"/>
      <w:szCs w:val="20"/>
      <w:lang w:val="ru-RU" w:eastAsia="ru-RU" w:bidi="ar-SA"/>
    </w:rPr>
  </w:style>
  <w:style w:type="character" w:customStyle="1" w:styleId="a5">
    <w:name w:val="Текст сноски Знак"/>
    <w:basedOn w:val="a0"/>
    <w:link w:val="a4"/>
    <w:semiHidden/>
    <w:rsid w:val="00B64F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semiHidden/>
    <w:unhideWhenUsed/>
    <w:rsid w:val="00B64F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B64FE6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footer"/>
    <w:basedOn w:val="a"/>
    <w:link w:val="a9"/>
    <w:uiPriority w:val="99"/>
    <w:semiHidden/>
    <w:unhideWhenUsed/>
    <w:rsid w:val="00B64F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64FE6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a">
    <w:name w:val="Balloon Text"/>
    <w:basedOn w:val="a"/>
    <w:link w:val="ab"/>
    <w:semiHidden/>
    <w:unhideWhenUsed/>
    <w:rsid w:val="00B64FE6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b">
    <w:name w:val="Текст выноски Знак"/>
    <w:basedOn w:val="a0"/>
    <w:link w:val="aa"/>
    <w:semiHidden/>
    <w:rsid w:val="00B64FE6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B64FE6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B64FE6"/>
    <w:pPr>
      <w:ind w:left="720"/>
      <w:contextualSpacing/>
    </w:pPr>
  </w:style>
  <w:style w:type="paragraph" w:customStyle="1" w:styleId="1">
    <w:name w:val="Абзац списка1"/>
    <w:basedOn w:val="a"/>
    <w:rsid w:val="00B64FE6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bidi="ar-SA"/>
    </w:rPr>
  </w:style>
  <w:style w:type="paragraph" w:customStyle="1" w:styleId="2">
    <w:name w:val="Абзац списка2"/>
    <w:basedOn w:val="a"/>
    <w:rsid w:val="00B64FE6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bidi="ar-SA"/>
    </w:rPr>
  </w:style>
  <w:style w:type="paragraph" w:customStyle="1" w:styleId="ConsPlusDocList">
    <w:name w:val="ConsPlusDocList"/>
    <w:rsid w:val="00B64F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footnote reference"/>
    <w:basedOn w:val="a0"/>
    <w:semiHidden/>
    <w:unhideWhenUsed/>
    <w:rsid w:val="00B64FE6"/>
    <w:rPr>
      <w:vertAlign w:val="superscript"/>
    </w:rPr>
  </w:style>
  <w:style w:type="table" w:styleId="af">
    <w:name w:val="Table Grid"/>
    <w:basedOn w:val="a1"/>
    <w:rsid w:val="00B64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rsid w:val="00674A8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4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15</Pages>
  <Words>2963</Words>
  <Characters>16895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Патимат</cp:lastModifiedBy>
  <cp:revision>8</cp:revision>
  <cp:lastPrinted>2017-03-22T12:14:00Z</cp:lastPrinted>
  <dcterms:created xsi:type="dcterms:W3CDTF">2017-02-22T07:43:00Z</dcterms:created>
  <dcterms:modified xsi:type="dcterms:W3CDTF">2017-03-22T12:14:00Z</dcterms:modified>
</cp:coreProperties>
</file>