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D05" w:rsidRDefault="006D6FBD" w:rsidP="00A90D05">
      <w:pPr>
        <w:jc w:val="center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noProof/>
          <w:sz w:val="28"/>
          <w:szCs w:val="28"/>
        </w:rPr>
        <w:drawing>
          <wp:inline distT="0" distB="0" distL="0" distR="0">
            <wp:extent cx="8991600" cy="2247900"/>
            <wp:effectExtent l="0" t="0" r="0" b="0"/>
            <wp:docPr id="1" name="Рисунок 1" descr="C:\Users\лщьз\Desktop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0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D05" w:rsidRDefault="00A90D05" w:rsidP="006D6FBD">
      <w:pPr>
        <w:rPr>
          <w:rFonts w:ascii="Calibri" w:eastAsia="Times New Roman" w:hAnsi="Calibri" w:cs="Calibri"/>
          <w:sz w:val="28"/>
          <w:szCs w:val="28"/>
        </w:rPr>
      </w:pPr>
    </w:p>
    <w:p w:rsidR="009119FD" w:rsidRDefault="009119FD" w:rsidP="00A90D0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9119FD" w:rsidRDefault="009119FD" w:rsidP="00A90D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 «</w:t>
      </w:r>
      <w:r>
        <w:rPr>
          <w:b/>
          <w:sz w:val="28"/>
          <w:szCs w:val="28"/>
          <w:u w:val="single"/>
        </w:rPr>
        <w:t>Английский язык</w:t>
      </w:r>
    </w:p>
    <w:p w:rsidR="009119FD" w:rsidRDefault="009119FD" w:rsidP="00A90D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   11</w:t>
      </w:r>
    </w:p>
    <w:p w:rsidR="009119FD" w:rsidRDefault="009119FD" w:rsidP="00A90D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Учитель высшей категории</w:t>
      </w:r>
    </w:p>
    <w:p w:rsidR="009119FD" w:rsidRDefault="009119FD" w:rsidP="00A90D0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u w:val="single"/>
        </w:rPr>
        <w:t>Нукаева</w:t>
      </w:r>
      <w:proofErr w:type="spellEnd"/>
      <w:r>
        <w:rPr>
          <w:b/>
          <w:sz w:val="28"/>
          <w:szCs w:val="28"/>
          <w:u w:val="single"/>
        </w:rPr>
        <w:t xml:space="preserve"> Т.М.</w:t>
      </w:r>
    </w:p>
    <w:p w:rsidR="005B422E" w:rsidRDefault="003E48AA" w:rsidP="005B42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2020</w:t>
      </w:r>
      <w:r w:rsidR="009119FD">
        <w:rPr>
          <w:b/>
          <w:sz w:val="28"/>
          <w:szCs w:val="28"/>
          <w:u w:val="single"/>
        </w:rPr>
        <w:t>-202</w:t>
      </w:r>
      <w:r>
        <w:rPr>
          <w:b/>
          <w:sz w:val="28"/>
          <w:szCs w:val="28"/>
          <w:u w:val="single"/>
        </w:rPr>
        <w:t>1</w:t>
      </w:r>
      <w:r w:rsidR="009119FD">
        <w:rPr>
          <w:b/>
          <w:sz w:val="28"/>
          <w:szCs w:val="28"/>
        </w:rPr>
        <w:t xml:space="preserve"> учебный год</w:t>
      </w:r>
    </w:p>
    <w:p w:rsidR="006D6FBD" w:rsidRDefault="006D6FBD" w:rsidP="005B422E">
      <w:pPr>
        <w:jc w:val="center"/>
        <w:rPr>
          <w:b/>
          <w:sz w:val="28"/>
          <w:szCs w:val="28"/>
        </w:rPr>
      </w:pPr>
    </w:p>
    <w:p w:rsidR="006D6FBD" w:rsidRDefault="006D6FBD" w:rsidP="005B422E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07163E" w:rsidRPr="005B422E" w:rsidRDefault="00F9738B" w:rsidP="005B422E">
      <w:pPr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Рабочая программа по английскому языку</w:t>
      </w:r>
    </w:p>
    <w:p w:rsidR="0007163E" w:rsidRDefault="000716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7163E" w:rsidRDefault="00F9738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 xml:space="preserve">Класс </w:t>
      </w:r>
      <w:r>
        <w:rPr>
          <w:rFonts w:ascii="Times New Roman" w:eastAsia="Times New Roman" w:hAnsi="Times New Roman" w:cs="Times New Roman"/>
          <w:sz w:val="28"/>
        </w:rPr>
        <w:t>11</w:t>
      </w:r>
    </w:p>
    <w:p w:rsidR="0007163E" w:rsidRDefault="00F9738B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Учител</w:t>
      </w:r>
      <w:proofErr w:type="gramStart"/>
      <w:r>
        <w:rPr>
          <w:rFonts w:ascii="Times New Roman" w:eastAsia="Times New Roman" w:hAnsi="Times New Roman" w:cs="Times New Roman"/>
          <w:sz w:val="28"/>
          <w:u w:val="single"/>
        </w:rPr>
        <w:t>ь</w:t>
      </w:r>
      <w:r>
        <w:rPr>
          <w:rFonts w:ascii="Times New Roman" w:eastAsia="Times New Roman" w:hAnsi="Times New Roman" w:cs="Times New Roman"/>
          <w:sz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Нукаева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Тойбике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Магомедовна</w:t>
      </w:r>
    </w:p>
    <w:p w:rsidR="0007163E" w:rsidRDefault="00F9738B">
      <w:pPr>
        <w:spacing w:after="0" w:line="36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Количество часов</w:t>
      </w:r>
    </w:p>
    <w:p w:rsidR="0007163E" w:rsidRDefault="00F9738B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Всего </w:t>
      </w:r>
      <w:r>
        <w:rPr>
          <w:rFonts w:ascii="Times New Roman" w:eastAsia="Times New Roman" w:hAnsi="Times New Roman" w:cs="Times New Roman"/>
          <w:sz w:val="28"/>
          <w:u w:val="single"/>
        </w:rPr>
        <w:t>102 часа</w:t>
      </w:r>
      <w:r>
        <w:rPr>
          <w:rFonts w:ascii="Times New Roman" w:eastAsia="Times New Roman" w:hAnsi="Times New Roman" w:cs="Times New Roman"/>
          <w:sz w:val="28"/>
        </w:rPr>
        <w:t xml:space="preserve">; в неделю </w:t>
      </w:r>
      <w:r>
        <w:rPr>
          <w:rFonts w:ascii="Times New Roman" w:eastAsia="Times New Roman" w:hAnsi="Times New Roman" w:cs="Times New Roman"/>
          <w:sz w:val="28"/>
          <w:u w:val="single"/>
        </w:rPr>
        <w:t>3 часа</w:t>
      </w:r>
    </w:p>
    <w:p w:rsidR="0007163E" w:rsidRDefault="00F9738B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Плановых контрольных уроков</w:t>
      </w:r>
      <w:r>
        <w:rPr>
          <w:rFonts w:ascii="Times New Roman" w:eastAsia="Times New Roman" w:hAnsi="Times New Roman" w:cs="Times New Roman"/>
          <w:sz w:val="28"/>
        </w:rPr>
        <w:t xml:space="preserve"> -  2  часа </w:t>
      </w:r>
    </w:p>
    <w:p w:rsidR="0007163E" w:rsidRDefault="00F9738B">
      <w:pPr>
        <w:spacing w:after="0" w:line="36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Планирование составлено на основе:</w:t>
      </w:r>
    </w:p>
    <w:p w:rsidR="0007163E" w:rsidRDefault="00F9738B" w:rsidP="009119FD">
      <w:pPr>
        <w:numPr>
          <w:ilvl w:val="0"/>
          <w:numId w:val="1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Авторской  учебной программы “</w:t>
      </w:r>
      <w:proofErr w:type="spellStart"/>
      <w:r>
        <w:rPr>
          <w:rFonts w:ascii="Times New Roman" w:eastAsia="Times New Roman" w:hAnsi="Times New Roman" w:cs="Times New Roman"/>
          <w:sz w:val="28"/>
        </w:rPr>
        <w:t>Enjoy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English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”-  для 2-11 классов общеобразовательных учреждений М.З. </w:t>
      </w:r>
      <w:proofErr w:type="spellStart"/>
      <w:r>
        <w:rPr>
          <w:rFonts w:ascii="Times New Roman" w:eastAsia="Times New Roman" w:hAnsi="Times New Roman" w:cs="Times New Roman"/>
          <w:sz w:val="28"/>
        </w:rPr>
        <w:t>Биболетова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Н.Н. </w:t>
      </w:r>
      <w:proofErr w:type="spellStart"/>
      <w:r>
        <w:rPr>
          <w:rFonts w:ascii="Times New Roman" w:eastAsia="Times New Roman" w:hAnsi="Times New Roman" w:cs="Times New Roman"/>
          <w:sz w:val="28"/>
        </w:rPr>
        <w:t>Трубанева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sz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</w:rPr>
        <w:t>бнинск:Титул</w:t>
      </w:r>
      <w:proofErr w:type="spellEnd"/>
      <w:r>
        <w:rPr>
          <w:rFonts w:ascii="Times New Roman" w:eastAsia="Times New Roman" w:hAnsi="Times New Roman" w:cs="Times New Roman"/>
          <w:sz w:val="28"/>
        </w:rPr>
        <w:t>, 2010.-56 стр.</w:t>
      </w:r>
    </w:p>
    <w:p w:rsidR="0007163E" w:rsidRDefault="00F9738B" w:rsidP="009119FD">
      <w:pPr>
        <w:numPr>
          <w:ilvl w:val="0"/>
          <w:numId w:val="1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основе федерального компонента государственного образовательного стандарта </w:t>
      </w:r>
    </w:p>
    <w:p w:rsidR="0007163E" w:rsidRDefault="00F9738B" w:rsidP="009119FD">
      <w:pPr>
        <w:numPr>
          <w:ilvl w:val="0"/>
          <w:numId w:val="1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Примерной программы по английскому языку</w:t>
      </w:r>
    </w:p>
    <w:p w:rsidR="0007163E" w:rsidRDefault="00F9738B" w:rsidP="009119FD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Учебник:  Английский с удовольствием/ </w:t>
      </w:r>
      <w:proofErr w:type="spellStart"/>
      <w:r>
        <w:rPr>
          <w:rFonts w:ascii="Times New Roman" w:eastAsia="Times New Roman" w:hAnsi="Times New Roman" w:cs="Times New Roman"/>
          <w:sz w:val="28"/>
        </w:rPr>
        <w:t>Enjoy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English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учебник для 11 класса .-2 изд., </w:t>
      </w:r>
      <w:proofErr w:type="spellStart"/>
      <w:r>
        <w:rPr>
          <w:rFonts w:ascii="Times New Roman" w:eastAsia="Times New Roman" w:hAnsi="Times New Roman" w:cs="Times New Roman"/>
          <w:sz w:val="28"/>
        </w:rPr>
        <w:t>испр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>.-</w:t>
      </w:r>
      <w:proofErr w:type="gramEnd"/>
      <w:r>
        <w:rPr>
          <w:rFonts w:ascii="Times New Roman" w:eastAsia="Times New Roman" w:hAnsi="Times New Roman" w:cs="Times New Roman"/>
          <w:sz w:val="28"/>
        </w:rPr>
        <w:t>Обнинск: Титул,2010.-216 стр.</w:t>
      </w:r>
    </w:p>
    <w:p w:rsidR="0007163E" w:rsidRDefault="00F9738B" w:rsidP="009119FD">
      <w:pPr>
        <w:spacing w:after="0" w:line="36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Дополнительная литература:</w:t>
      </w:r>
    </w:p>
    <w:p w:rsidR="0007163E" w:rsidRDefault="00F9738B" w:rsidP="009119FD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Книга для учителя</w:t>
      </w:r>
    </w:p>
    <w:p w:rsidR="0007163E" w:rsidRDefault="00F9738B" w:rsidP="009119FD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Рабочая тетрадь к учебнику</w:t>
      </w:r>
    </w:p>
    <w:p w:rsidR="0007163E" w:rsidRDefault="00F9738B" w:rsidP="009119FD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Грамматика: Сборник упражнений.-6-е изд., СПб.</w:t>
      </w:r>
      <w:proofErr w:type="gramStart"/>
      <w:r>
        <w:rPr>
          <w:rFonts w:ascii="Times New Roman" w:eastAsia="Times New Roman" w:hAnsi="Times New Roman" w:cs="Times New Roman"/>
          <w:sz w:val="28"/>
        </w:rPr>
        <w:t>:К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АРО,2008.-544с., </w:t>
      </w:r>
      <w:proofErr w:type="spellStart"/>
      <w:r>
        <w:rPr>
          <w:rFonts w:ascii="Times New Roman" w:eastAsia="Times New Roman" w:hAnsi="Times New Roman" w:cs="Times New Roman"/>
          <w:sz w:val="28"/>
        </w:rPr>
        <w:t>Ю.Б.Голицынский,Н.А.Голицынская</w:t>
      </w:r>
      <w:proofErr w:type="spellEnd"/>
    </w:p>
    <w:p w:rsidR="00255A77" w:rsidRDefault="00F9738B" w:rsidP="00255A77">
      <w:pPr>
        <w:numPr>
          <w:ilvl w:val="0"/>
          <w:numId w:val="2"/>
        </w:num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Англо-русс</w:t>
      </w:r>
      <w:r w:rsidR="009119FD">
        <w:rPr>
          <w:rFonts w:ascii="Times New Roman" w:eastAsia="Times New Roman" w:hAnsi="Times New Roman" w:cs="Times New Roman"/>
          <w:sz w:val="28"/>
        </w:rPr>
        <w:t>кие и русско-английские словари.</w:t>
      </w:r>
    </w:p>
    <w:p w:rsidR="005B422E" w:rsidRDefault="00255A77" w:rsidP="00255A77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   </w:t>
      </w:r>
    </w:p>
    <w:p w:rsidR="005B422E" w:rsidRDefault="005B422E" w:rsidP="00255A77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</w:p>
    <w:p w:rsidR="0007163E" w:rsidRPr="00255A77" w:rsidRDefault="005B422E" w:rsidP="00255A77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                                                                       </w:t>
      </w:r>
      <w:r w:rsidR="00F9738B" w:rsidRPr="00255A77"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:rsidR="0007163E" w:rsidRDefault="0007163E">
      <w:pPr>
        <w:widowControl w:val="0"/>
        <w:spacing w:after="0" w:line="240" w:lineRule="auto"/>
        <w:ind w:right="62" w:firstLine="715"/>
        <w:jc w:val="center"/>
        <w:rPr>
          <w:rFonts w:ascii="Times New Roman" w:eastAsia="Times New Roman" w:hAnsi="Times New Roman" w:cs="Times New Roman"/>
          <w:b/>
        </w:rPr>
      </w:pPr>
    </w:p>
    <w:p w:rsidR="0007163E" w:rsidRDefault="00F9738B">
      <w:pPr>
        <w:widowControl w:val="0"/>
        <w:spacing w:after="0" w:line="240" w:lineRule="auto"/>
        <w:ind w:right="62" w:firstLine="715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Данная рабочая программа по английскому языку в 11 классе разработана на основе федерального компонента государственного образовательного стандарта, примерной программы полного среднего образования по английскому языку, программы курса английского языка </w:t>
      </w:r>
      <w:proofErr w:type="spellStart"/>
      <w:r>
        <w:rPr>
          <w:rFonts w:ascii="Times New Roman" w:eastAsia="Times New Roman" w:hAnsi="Times New Roman" w:cs="Times New Roman"/>
        </w:rPr>
        <w:t>БиболетовойМ.З</w:t>
      </w:r>
      <w:proofErr w:type="spellEnd"/>
      <w:r>
        <w:rPr>
          <w:rFonts w:ascii="Times New Roman" w:eastAsia="Times New Roman" w:hAnsi="Times New Roman" w:cs="Times New Roman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</w:rPr>
        <w:t>Трубаневой</w:t>
      </w:r>
      <w:proofErr w:type="spellEnd"/>
      <w:r>
        <w:rPr>
          <w:rFonts w:ascii="Times New Roman" w:eastAsia="Times New Roman" w:hAnsi="Times New Roman" w:cs="Times New Roman"/>
        </w:rPr>
        <w:t xml:space="preserve"> Н.Н (для 2-11 классов общеобразовательных учреждений). </w:t>
      </w:r>
      <w:proofErr w:type="gramEnd"/>
    </w:p>
    <w:p w:rsidR="0007163E" w:rsidRDefault="00F9738B">
      <w:pPr>
        <w:widowControl w:val="0"/>
        <w:spacing w:after="0" w:line="240" w:lineRule="auto"/>
        <w:ind w:firstLine="78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Рабочая программа ориентирована на использование учебно-методического комплекта «Английский с удовольствием» («</w:t>
      </w:r>
      <w:proofErr w:type="spellStart"/>
      <w:r>
        <w:rPr>
          <w:rFonts w:ascii="Times New Roman" w:eastAsia="Times New Roman" w:hAnsi="Times New Roman" w:cs="Times New Roman"/>
        </w:rPr>
        <w:t>Enjoy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English</w:t>
      </w:r>
      <w:proofErr w:type="spellEnd"/>
      <w:r>
        <w:rPr>
          <w:rFonts w:ascii="Times New Roman" w:eastAsia="Times New Roman" w:hAnsi="Times New Roman" w:cs="Times New Roman"/>
        </w:rPr>
        <w:t xml:space="preserve">») для 11 класса общеобразовательных учреждений - Обнинск: Титул, 2010 год. В состав УМК входит учебник, рабочая тетрадь и др. согласно перечню учебников, утвержденных приказом </w:t>
      </w:r>
      <w:proofErr w:type="spellStart"/>
      <w:r>
        <w:rPr>
          <w:rFonts w:ascii="Times New Roman" w:eastAsia="Times New Roman" w:hAnsi="Times New Roman" w:cs="Times New Roman"/>
        </w:rPr>
        <w:t>Минобрнауки</w:t>
      </w:r>
      <w:proofErr w:type="spellEnd"/>
      <w:r>
        <w:rPr>
          <w:rFonts w:ascii="Times New Roman" w:eastAsia="Times New Roman" w:hAnsi="Times New Roman" w:cs="Times New Roman"/>
        </w:rPr>
        <w:t xml:space="preserve"> РФ, используемого для достижения поставленной цели в соответствии с образовательной программой учреждения.</w:t>
      </w:r>
    </w:p>
    <w:p w:rsidR="0007163E" w:rsidRDefault="00F9738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Программа рассчитана на 102 часа учебного времени. </w:t>
      </w:r>
    </w:p>
    <w:p w:rsidR="0007163E" w:rsidRDefault="00F9738B">
      <w:pPr>
        <w:widowControl w:val="0"/>
        <w:spacing w:before="5" w:after="0" w:line="240" w:lineRule="auto"/>
        <w:ind w:firstLine="71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Основное назначение данной программы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07163E" w:rsidRDefault="00F9738B">
      <w:pPr>
        <w:widowControl w:val="0"/>
        <w:spacing w:before="197"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Цели обучения</w:t>
      </w:r>
    </w:p>
    <w:p w:rsidR="0007163E" w:rsidRDefault="00F9738B">
      <w:pPr>
        <w:widowControl w:val="0"/>
        <w:spacing w:after="0" w:line="240" w:lineRule="auto"/>
        <w:ind w:left="63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процессе изучения английского языка реализуются:</w:t>
      </w:r>
    </w:p>
    <w:p w:rsidR="0007163E" w:rsidRDefault="00F9738B">
      <w:pPr>
        <w:widowControl w:val="0"/>
        <w:numPr>
          <w:ilvl w:val="0"/>
          <w:numId w:val="4"/>
        </w:numPr>
        <w:tabs>
          <w:tab w:val="left" w:pos="1435"/>
        </w:tabs>
        <w:spacing w:after="0" w:line="240" w:lineRule="auto"/>
        <w:ind w:left="1435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речевая компетенция – развиваются сформированные на базе основной школы коммуникативные умения в говорении, чтении, письме;</w:t>
      </w:r>
    </w:p>
    <w:p w:rsidR="0007163E" w:rsidRDefault="00F9738B">
      <w:pPr>
        <w:widowControl w:val="0"/>
        <w:numPr>
          <w:ilvl w:val="0"/>
          <w:numId w:val="4"/>
        </w:numPr>
        <w:tabs>
          <w:tab w:val="left" w:pos="1435"/>
        </w:tabs>
        <w:spacing w:after="0" w:line="240" w:lineRule="auto"/>
        <w:ind w:left="1435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языковая компетенция – систематизируются ранее усвоенные и накапливаются новые языковые средства, обеспечивающие возможность общаться на темы, предусмотренные стандартом и примерной программой по английскому языку для данного этапа школьного образования;</w:t>
      </w:r>
    </w:p>
    <w:p w:rsidR="0007163E" w:rsidRDefault="00F9738B">
      <w:pPr>
        <w:widowControl w:val="0"/>
        <w:numPr>
          <w:ilvl w:val="0"/>
          <w:numId w:val="4"/>
        </w:numPr>
        <w:tabs>
          <w:tab w:val="left" w:pos="1435"/>
        </w:tabs>
        <w:spacing w:after="0" w:line="240" w:lineRule="auto"/>
        <w:ind w:left="1435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социокультурная компетенция – школьники приобщаются к культуре и реалиям стран, говорящих на английском языке, в рамках более широкого спектра сфер, тем и ситуаций общения, отвечающих опыту, интересам учащихся 15-17 лет, соответствующих их психологическим особенностям;</w:t>
      </w:r>
    </w:p>
    <w:p w:rsidR="0007163E" w:rsidRDefault="00F9738B">
      <w:pPr>
        <w:widowControl w:val="0"/>
        <w:numPr>
          <w:ilvl w:val="0"/>
          <w:numId w:val="4"/>
        </w:numPr>
        <w:tabs>
          <w:tab w:val="left" w:pos="1435"/>
        </w:tabs>
        <w:spacing w:after="0" w:line="240" w:lineRule="auto"/>
        <w:ind w:left="1435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компенсаторная компетенция – развиваются умения в процессе общения выходить из затруднительного положения, вызванного нехваткой языковых средств за счёт перифраза, использования синонимов, дефиниций, а также таких невербальных средств, как жесты, мимика;</w:t>
      </w:r>
    </w:p>
    <w:p w:rsidR="0007163E" w:rsidRDefault="00F9738B">
      <w:pPr>
        <w:widowControl w:val="0"/>
        <w:numPr>
          <w:ilvl w:val="0"/>
          <w:numId w:val="4"/>
        </w:numPr>
        <w:tabs>
          <w:tab w:val="left" w:pos="1435"/>
        </w:tabs>
        <w:spacing w:after="0" w:line="240" w:lineRule="auto"/>
        <w:ind w:left="1435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учебно-познавательная компетенция – развивается желание и умение школьников самостоятельно изучать английский язык доступными им способами, использовать специальные учебные умения (умения пользоваться словарями, справочниками и др.), пользоваться современными информационными технологиями, опираясь на владение английским языком.</w:t>
      </w:r>
    </w:p>
    <w:p w:rsidR="0007163E" w:rsidRDefault="0007163E">
      <w:pPr>
        <w:widowControl w:val="0"/>
        <w:spacing w:after="0" w:line="240" w:lineRule="auto"/>
        <w:ind w:left="1075"/>
        <w:jc w:val="both"/>
        <w:rPr>
          <w:rFonts w:ascii="Times New Roman" w:eastAsia="Times New Roman" w:hAnsi="Times New Roman" w:cs="Times New Roman"/>
        </w:rPr>
      </w:pPr>
    </w:p>
    <w:p w:rsidR="0007163E" w:rsidRDefault="00F9738B">
      <w:pPr>
        <w:widowControl w:val="0"/>
        <w:spacing w:before="101" w:after="0" w:line="240" w:lineRule="auto"/>
        <w:ind w:right="5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Требования к уровню подготовки учащихся </w:t>
      </w:r>
    </w:p>
    <w:p w:rsidR="0007163E" w:rsidRDefault="00F9738B">
      <w:pPr>
        <w:widowControl w:val="0"/>
        <w:spacing w:before="154" w:after="0" w:line="240" w:lineRule="auto"/>
        <w:ind w:right="-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В результате изучения английского язык ученик должен </w:t>
      </w:r>
    </w:p>
    <w:p w:rsidR="0007163E" w:rsidRDefault="00F9738B">
      <w:pPr>
        <w:widowControl w:val="0"/>
        <w:spacing w:before="154" w:after="0" w:line="240" w:lineRule="auto"/>
        <w:ind w:left="590" w:right="-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знать/понимать:</w:t>
      </w:r>
    </w:p>
    <w:p w:rsidR="0007163E" w:rsidRDefault="00F9738B">
      <w:pPr>
        <w:widowControl w:val="0"/>
        <w:numPr>
          <w:ilvl w:val="0"/>
          <w:numId w:val="5"/>
        </w:numPr>
        <w:tabs>
          <w:tab w:val="left" w:pos="1310"/>
        </w:tabs>
        <w:spacing w:before="154" w:after="0" w:line="240" w:lineRule="auto"/>
        <w:ind w:left="1310" w:right="-5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значения новых лексических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 изучаемого языка;</w:t>
      </w:r>
    </w:p>
    <w:p w:rsidR="0007163E" w:rsidRDefault="00F9738B">
      <w:pPr>
        <w:widowControl w:val="0"/>
        <w:numPr>
          <w:ilvl w:val="0"/>
          <w:numId w:val="5"/>
        </w:numPr>
        <w:tabs>
          <w:tab w:val="left" w:pos="1310"/>
        </w:tabs>
        <w:spacing w:before="154" w:after="0" w:line="240" w:lineRule="auto"/>
        <w:ind w:left="1310" w:right="-5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значение изученных грамматических явлений в расширенном объёме (видовременные, неличные и неопределённо-личные формы глагола, формы условного наклонения, косвенная речь, согласование времён);</w:t>
      </w:r>
    </w:p>
    <w:p w:rsidR="0007163E" w:rsidRDefault="00F9738B">
      <w:pPr>
        <w:widowControl w:val="0"/>
        <w:numPr>
          <w:ilvl w:val="0"/>
          <w:numId w:val="5"/>
        </w:numPr>
        <w:tabs>
          <w:tab w:val="left" w:pos="1310"/>
        </w:tabs>
        <w:spacing w:before="154" w:after="0" w:line="240" w:lineRule="auto"/>
        <w:ind w:left="1310" w:right="-5" w:hanging="36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страноведческую информацию из аутентичных источников, обогащающую социальный опыт школьников: сведения о 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 в соответствии со сферой общения и социальным статусом партнёра.</w:t>
      </w:r>
      <w:proofErr w:type="gramEnd"/>
    </w:p>
    <w:p w:rsidR="0007163E" w:rsidRDefault="00F9738B">
      <w:pPr>
        <w:spacing w:after="0" w:line="240" w:lineRule="auto"/>
        <w:ind w:left="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уметь:</w:t>
      </w:r>
    </w:p>
    <w:p w:rsidR="0007163E" w:rsidRDefault="00F9738B">
      <w:pPr>
        <w:spacing w:after="0" w:line="240" w:lineRule="auto"/>
        <w:ind w:left="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в области говорения:</w:t>
      </w:r>
    </w:p>
    <w:p w:rsidR="0007163E" w:rsidRDefault="00F9738B">
      <w:pPr>
        <w:numPr>
          <w:ilvl w:val="0"/>
          <w:numId w:val="6"/>
        </w:numPr>
        <w:tabs>
          <w:tab w:val="left" w:pos="1260"/>
        </w:tabs>
        <w:spacing w:after="0" w:line="240" w:lineRule="auto"/>
        <w:ind w:left="12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вести диалог, используя оценочные суждения, в ситуации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 / прослушанным иноязычным текстом, соблюдая правила речевого этикета;</w:t>
      </w:r>
    </w:p>
    <w:p w:rsidR="0007163E" w:rsidRDefault="00F9738B">
      <w:pPr>
        <w:numPr>
          <w:ilvl w:val="0"/>
          <w:numId w:val="6"/>
        </w:numPr>
        <w:tabs>
          <w:tab w:val="left" w:pos="1260"/>
        </w:tabs>
        <w:spacing w:after="0" w:line="240" w:lineRule="auto"/>
        <w:ind w:left="12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рассказывать о своём окружении, рассуждать в рамках изученной тематики и проблематики; представлять социокультурный портрет своей страны и стран изучаемого языка;</w:t>
      </w:r>
    </w:p>
    <w:p w:rsidR="0007163E" w:rsidRDefault="00F9738B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 xml:space="preserve">в области </w:t>
      </w:r>
      <w:proofErr w:type="spellStart"/>
      <w:r>
        <w:rPr>
          <w:rFonts w:ascii="Times New Roman" w:eastAsia="Times New Roman" w:hAnsi="Times New Roman" w:cs="Times New Roman"/>
          <w:i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i/>
        </w:rPr>
        <w:t>:</w:t>
      </w:r>
    </w:p>
    <w:p w:rsidR="0007163E" w:rsidRDefault="00F9738B">
      <w:pPr>
        <w:numPr>
          <w:ilvl w:val="0"/>
          <w:numId w:val="7"/>
        </w:numPr>
        <w:tabs>
          <w:tab w:val="left" w:pos="1260"/>
        </w:tabs>
        <w:spacing w:after="0" w:line="240" w:lineRule="auto"/>
        <w:ind w:left="12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относительно полно и точно понимать высказывания собеседника в распространённых стандартных ситуациях повседневного общения, понимать основное содержание и извлекать необходимую информацию из различных </w:t>
      </w:r>
      <w:proofErr w:type="spellStart"/>
      <w:r>
        <w:rPr>
          <w:rFonts w:ascii="Times New Roman" w:eastAsia="Times New Roman" w:hAnsi="Times New Roman" w:cs="Times New Roman"/>
        </w:rPr>
        <w:t>аудиотекстов</w:t>
      </w:r>
      <w:proofErr w:type="spellEnd"/>
      <w:r>
        <w:rPr>
          <w:rFonts w:ascii="Times New Roman" w:eastAsia="Times New Roman" w:hAnsi="Times New Roman" w:cs="Times New Roman"/>
        </w:rPr>
        <w:t>;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07163E" w:rsidRDefault="00F9738B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в области чтения:</w:t>
      </w:r>
    </w:p>
    <w:p w:rsidR="0007163E" w:rsidRDefault="00F9738B">
      <w:pPr>
        <w:numPr>
          <w:ilvl w:val="0"/>
          <w:numId w:val="8"/>
        </w:numPr>
        <w:tabs>
          <w:tab w:val="left" w:pos="1260"/>
        </w:tabs>
        <w:spacing w:after="0" w:line="240" w:lineRule="auto"/>
        <w:ind w:left="12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читать аутентичные тексты различных стилей и жанров; публицистические, художественные, научно-популярные, прагматические – используя основные виды чтения (ознакомительное, изучающее, поисковое / просмотровое) в зависимости от коммуникативной задачи;</w:t>
      </w:r>
    </w:p>
    <w:p w:rsidR="0007163E" w:rsidRDefault="00F9738B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в письменной речи:</w:t>
      </w:r>
    </w:p>
    <w:p w:rsidR="0007163E" w:rsidRDefault="00F9738B">
      <w:pPr>
        <w:numPr>
          <w:ilvl w:val="0"/>
          <w:numId w:val="9"/>
        </w:numPr>
        <w:tabs>
          <w:tab w:val="left" w:pos="1260"/>
        </w:tabs>
        <w:spacing w:after="0" w:line="240" w:lineRule="auto"/>
        <w:ind w:left="12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писать личное письмо, заполнять анкету, письменно излагать сведения о себе в форме, принятой в странах изучаемого языка, делать выписки из текста на английском языке.</w:t>
      </w:r>
    </w:p>
    <w:p w:rsidR="0007163E" w:rsidRDefault="0007163E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</w:rPr>
      </w:pPr>
    </w:p>
    <w:p w:rsidR="0007163E" w:rsidRDefault="00F9738B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Содержание учебного курса</w:t>
      </w:r>
    </w:p>
    <w:p w:rsidR="0007163E" w:rsidRDefault="00F973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Примерная программа предусматривает развитие у учащихся учебных умений, связанных с приемами самостоятельного приобретения знаний: использовать двуязычные и одноязычные (толковые) словари и другую справочную литературу, ориентироваться в письменном и </w:t>
      </w:r>
      <w:proofErr w:type="spellStart"/>
      <w:r>
        <w:rPr>
          <w:rFonts w:ascii="Times New Roman" w:eastAsia="Times New Roman" w:hAnsi="Times New Roman" w:cs="Times New Roman"/>
        </w:rPr>
        <w:t>аудиотексте</w:t>
      </w:r>
      <w:proofErr w:type="spellEnd"/>
      <w:r>
        <w:rPr>
          <w:rFonts w:ascii="Times New Roman" w:eastAsia="Times New Roman" w:hAnsi="Times New Roman" w:cs="Times New Roman"/>
        </w:rPr>
        <w:t xml:space="preserve"> на английском языке, обобщать информацию, выделять ее из различных источников; а также развитие специальных учебных умений: использовать выборочный перевод для достижения понимания текста;</w:t>
      </w:r>
      <w:proofErr w:type="gramEnd"/>
      <w:r>
        <w:rPr>
          <w:rFonts w:ascii="Times New Roman" w:eastAsia="Times New Roman" w:hAnsi="Times New Roman" w:cs="Times New Roman"/>
        </w:rPr>
        <w:t xml:space="preserve"> интерпретировать языковые средства, отражающие особенности культуры англоязычных стран; участвовать в проектной деятельности </w:t>
      </w:r>
      <w:proofErr w:type="spellStart"/>
      <w:r>
        <w:rPr>
          <w:rFonts w:ascii="Times New Roman" w:eastAsia="Times New Roman" w:hAnsi="Times New Roman" w:cs="Times New Roman"/>
        </w:rPr>
        <w:t>межпредметного</w:t>
      </w:r>
      <w:proofErr w:type="spellEnd"/>
      <w:r>
        <w:rPr>
          <w:rFonts w:ascii="Times New Roman" w:eastAsia="Times New Roman" w:hAnsi="Times New Roman" w:cs="Times New Roman"/>
        </w:rPr>
        <w:t xml:space="preserve"> характера, в том числе с использованием интернет.</w:t>
      </w:r>
    </w:p>
    <w:p w:rsidR="0007163E" w:rsidRDefault="000716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7163E" w:rsidRDefault="0007163E">
      <w:pPr>
        <w:tabs>
          <w:tab w:val="left" w:pos="9372"/>
          <w:tab w:val="left" w:pos="9940"/>
        </w:tabs>
        <w:spacing w:after="0" w:line="240" w:lineRule="auto"/>
        <w:rPr>
          <w:rFonts w:ascii="Times New Roman" w:eastAsia="Times New Roman" w:hAnsi="Times New Roman" w:cs="Times New Roman"/>
          <w:caps/>
        </w:rPr>
      </w:pPr>
    </w:p>
    <w:p w:rsidR="009119FD" w:rsidRDefault="009119FD">
      <w:pPr>
        <w:tabs>
          <w:tab w:val="left" w:pos="9372"/>
          <w:tab w:val="left" w:pos="9940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</w:rPr>
      </w:pPr>
    </w:p>
    <w:p w:rsidR="009119FD" w:rsidRDefault="009119FD">
      <w:pPr>
        <w:tabs>
          <w:tab w:val="left" w:pos="9372"/>
          <w:tab w:val="left" w:pos="9940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</w:rPr>
      </w:pPr>
    </w:p>
    <w:p w:rsidR="009119FD" w:rsidRDefault="009119FD">
      <w:pPr>
        <w:tabs>
          <w:tab w:val="left" w:pos="9372"/>
          <w:tab w:val="left" w:pos="9940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</w:rPr>
      </w:pPr>
    </w:p>
    <w:p w:rsidR="009119FD" w:rsidRDefault="009119FD">
      <w:pPr>
        <w:tabs>
          <w:tab w:val="left" w:pos="9372"/>
          <w:tab w:val="left" w:pos="9940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</w:rPr>
      </w:pPr>
    </w:p>
    <w:p w:rsidR="0007163E" w:rsidRDefault="00F9738B">
      <w:pPr>
        <w:tabs>
          <w:tab w:val="left" w:pos="9372"/>
          <w:tab w:val="left" w:pos="9940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</w:rPr>
      </w:pPr>
      <w:r>
        <w:rPr>
          <w:rFonts w:ascii="Times New Roman" w:eastAsia="Times New Roman" w:hAnsi="Times New Roman" w:cs="Times New Roman"/>
          <w:caps/>
        </w:rPr>
        <w:lastRenderedPageBreak/>
        <w:t>Основное содержание</w:t>
      </w:r>
    </w:p>
    <w:p w:rsidR="0007163E" w:rsidRDefault="00F9738B">
      <w:pPr>
        <w:widowControl w:val="0"/>
        <w:spacing w:before="67"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(102 часа)</w:t>
      </w:r>
    </w:p>
    <w:p w:rsidR="0007163E" w:rsidRDefault="0007163E">
      <w:pPr>
        <w:tabs>
          <w:tab w:val="left" w:pos="9372"/>
          <w:tab w:val="left" w:pos="994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7163E" w:rsidRDefault="00F9738B">
      <w:pPr>
        <w:spacing w:after="0" w:line="240" w:lineRule="auto"/>
        <w:ind w:firstLine="312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pacing w:val="9"/>
          <w:shd w:val="clear" w:color="auto" w:fill="FFFFFF"/>
        </w:rPr>
        <w:t>Социально-бытовая сфера. *</w:t>
      </w:r>
      <w:r>
        <w:rPr>
          <w:rFonts w:ascii="Times New Roman" w:eastAsia="Times New Roman" w:hAnsi="Times New Roman" w:cs="Times New Roman"/>
          <w:i/>
          <w:color w:val="000000"/>
          <w:spacing w:val="7"/>
          <w:shd w:val="clear" w:color="auto" w:fill="FFFFFF"/>
        </w:rPr>
        <w:t xml:space="preserve">Социально-культурная сфера. </w:t>
      </w:r>
    </w:p>
    <w:p w:rsidR="0007163E" w:rsidRDefault="00F9738B">
      <w:pPr>
        <w:spacing w:before="5" w:after="0" w:line="240" w:lineRule="auto"/>
        <w:ind w:left="5" w:firstLine="298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pacing w:val="8"/>
          <w:shd w:val="clear" w:color="auto" w:fill="FFFFFF"/>
        </w:rPr>
        <w:t xml:space="preserve">Страны изучаемого языка, их культурные </w:t>
      </w:r>
      <w:r>
        <w:rPr>
          <w:rFonts w:ascii="Times New Roman" w:eastAsia="Times New Roman" w:hAnsi="Times New Roman" w:cs="Times New Roman"/>
          <w:i/>
          <w:color w:val="000000"/>
          <w:spacing w:val="2"/>
          <w:shd w:val="clear" w:color="auto" w:fill="FFFFFF"/>
        </w:rPr>
        <w:t xml:space="preserve">достопримечательности. </w:t>
      </w:r>
    </w:p>
    <w:p w:rsidR="0007163E" w:rsidRDefault="00F9738B">
      <w:pPr>
        <w:spacing w:after="0" w:line="240" w:lineRule="auto"/>
        <w:ind w:left="5" w:right="10" w:firstLine="288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pacing w:val="8"/>
          <w:shd w:val="clear" w:color="auto" w:fill="FFFFFF"/>
        </w:rPr>
        <w:t xml:space="preserve">Природа и экология, научно-технический </w:t>
      </w:r>
      <w:r>
        <w:rPr>
          <w:rFonts w:ascii="Times New Roman" w:eastAsia="Times New Roman" w:hAnsi="Times New Roman" w:cs="Times New Roman"/>
          <w:i/>
          <w:color w:val="000000"/>
          <w:shd w:val="clear" w:color="auto" w:fill="FFFFFF"/>
        </w:rPr>
        <w:t xml:space="preserve">прогресс. </w:t>
      </w:r>
    </w:p>
    <w:p w:rsidR="0007163E" w:rsidRDefault="00F9738B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Речевые умения</w:t>
      </w:r>
    </w:p>
    <w:p w:rsidR="0007163E" w:rsidRDefault="00F9738B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Говорение. Овладение диалогической речью в ситуациях официального и неофициального общения, участие в диалогах этикетного характера (с использованием необходимых речевых клише), диалогах-расспросах (уметь осуществлять запрос информации/самому делиться известной информацией, брать интервью), диалогах-побуждениях к действию, диалога</w:t>
      </w:r>
      <w:proofErr w:type="gramStart"/>
      <w:r>
        <w:rPr>
          <w:rFonts w:ascii="Times New Roman" w:eastAsia="Times New Roman" w:hAnsi="Times New Roman" w:cs="Times New Roman"/>
          <w:i/>
        </w:rPr>
        <w:t>х-</w:t>
      </w:r>
      <w:proofErr w:type="gramEnd"/>
      <w:r>
        <w:rPr>
          <w:rFonts w:ascii="Times New Roman" w:eastAsia="Times New Roman" w:hAnsi="Times New Roman" w:cs="Times New Roman"/>
          <w:i/>
        </w:rPr>
        <w:t xml:space="preserve"> обмене информацией (уметь обращаться за разъяснениями/давать собственные разъяснения, выражать своё отношение к высказыванию партнёра), а также в диалогах смешанного типа. Объём диалогов до шести-семи реплик со стороны каждого участника диалога. </w:t>
      </w:r>
    </w:p>
    <w:p w:rsidR="0007163E" w:rsidRDefault="00F9738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Выступления с сообщениями в связи с увиденным, услышанным, прочитанным, а также по результатам проектной работы – делать презентации по выполненному проекту, кратко передавать содержание полученной информации, рассказывать о себе, своём окружении, своих планах, обосновывая свои намерения, рассуждать о событиях, приводя примеры, аргументы, делая выводы, описывать особенности жизни и культуры своей страны и стран, говорящих на английском языке.</w:t>
      </w:r>
      <w:proofErr w:type="gramEnd"/>
    </w:p>
    <w:p w:rsidR="0007163E" w:rsidRDefault="00F9738B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Объём монологического высказывания – двенадцать-пятнадцать фраз.</w:t>
      </w:r>
    </w:p>
    <w:p w:rsidR="0007163E" w:rsidRDefault="00F973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Слушание (</w:t>
      </w:r>
      <w:proofErr w:type="spellStart"/>
      <w:r>
        <w:rPr>
          <w:rFonts w:ascii="Times New Roman" w:eastAsia="Times New Roman" w:hAnsi="Times New Roman" w:cs="Times New Roman"/>
        </w:rPr>
        <w:t>аудирование</w:t>
      </w:r>
      <w:proofErr w:type="spellEnd"/>
      <w:r>
        <w:rPr>
          <w:rFonts w:ascii="Times New Roman" w:eastAsia="Times New Roman" w:hAnsi="Times New Roman" w:cs="Times New Roman"/>
        </w:rPr>
        <w:t xml:space="preserve">). Школьники продолжают учиться понимать на слух с различной степенью полноты и точности высказывания собеседников в процессе общения, а также аутентичных </w:t>
      </w:r>
      <w:proofErr w:type="spellStart"/>
      <w:r>
        <w:rPr>
          <w:rFonts w:ascii="Times New Roman" w:eastAsia="Times New Roman" w:hAnsi="Times New Roman" w:cs="Times New Roman"/>
        </w:rPr>
        <w:t>аудиотекстов</w:t>
      </w:r>
      <w:proofErr w:type="spellEnd"/>
      <w:r>
        <w:rPr>
          <w:rFonts w:ascii="Times New Roman" w:eastAsia="Times New Roman" w:hAnsi="Times New Roman" w:cs="Times New Roman"/>
        </w:rPr>
        <w:t xml:space="preserve"> различных жанров. При этом развиваются умения опираться на языковую и контекстуальную догадку при восприятии текста, добиваться полного понимания собеседника путём переспроса, отделять главную информацию от </w:t>
      </w:r>
      <w:proofErr w:type="gramStart"/>
      <w:r>
        <w:rPr>
          <w:rFonts w:ascii="Times New Roman" w:eastAsia="Times New Roman" w:hAnsi="Times New Roman" w:cs="Times New Roman"/>
        </w:rPr>
        <w:t>второстепенной</w:t>
      </w:r>
      <w:proofErr w:type="gramEnd"/>
      <w:r>
        <w:rPr>
          <w:rFonts w:ascii="Times New Roman" w:eastAsia="Times New Roman" w:hAnsi="Times New Roman" w:cs="Times New Roman"/>
        </w:rPr>
        <w:t xml:space="preserve">, выявлять наиболее значимые факты, извлекать из аутентичного </w:t>
      </w:r>
      <w:proofErr w:type="spellStart"/>
      <w:r>
        <w:rPr>
          <w:rFonts w:ascii="Times New Roman" w:eastAsia="Times New Roman" w:hAnsi="Times New Roman" w:cs="Times New Roman"/>
        </w:rPr>
        <w:t>аудиотекста</w:t>
      </w:r>
      <w:proofErr w:type="spellEnd"/>
      <w:r>
        <w:rPr>
          <w:rFonts w:ascii="Times New Roman" w:eastAsia="Times New Roman" w:hAnsi="Times New Roman" w:cs="Times New Roman"/>
        </w:rPr>
        <w:t xml:space="preserve"> необходимую информацию, определять своё отношение к услышанному.</w:t>
      </w:r>
    </w:p>
    <w:p w:rsidR="0007163E" w:rsidRDefault="00F973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Чтение. Чтение аутентичных текстов различных жанров и стилей: публицистических, научно-популярных, художественных, прагматических, а также ознакомительное, изучающее, просмотровое чтение. </w:t>
      </w:r>
      <w:proofErr w:type="gramStart"/>
      <w:r>
        <w:rPr>
          <w:rFonts w:ascii="Times New Roman" w:eastAsia="Times New Roman" w:hAnsi="Times New Roman" w:cs="Times New Roman"/>
        </w:rPr>
        <w:t>При этом развиваются умения прогнозировать возможные события, восстанавливать целостность текста путём добавления выпущенных фрагментов, догадываться о значении отдельных слов с опорой на языковую и контекстуальную догадку, выделять основные факты, отделять главную информацию от второстепенной, устанавливать логическую последовательность основных фактов текста, понимать аргументацию автора, извлекать необходимую информацию, определять своё отношение к прочитанному, пользоваться сносками, лингвострановедческим справочником, словарём.</w:t>
      </w:r>
      <w:proofErr w:type="gramEnd"/>
    </w:p>
    <w:p w:rsidR="0007163E" w:rsidRDefault="00F973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Письмо. Умения делать выписки при чтении/прослушивании текста, составлять план сообщения, заполнять бланки, анкеты, резюме, писать небольшой рассказ/эссе, писать неформальное и формальное письмо.</w:t>
      </w:r>
    </w:p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Языковые знания и навыки (практическое усвоение)</w:t>
      </w:r>
    </w:p>
    <w:p w:rsidR="0007163E" w:rsidRDefault="00F973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Произносительная сторона речи. Орфография. Применение правил чтения и орфографии усвоенного ранее и нового лексического материала, соблюдение словесного и фразового ударения, соблюдение интонации различных типов предложений.</w:t>
      </w:r>
    </w:p>
    <w:p w:rsidR="0007163E" w:rsidRDefault="00F973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Лексическая сторона речи. Продуктивный лексический минимум составляет 1400 ЛЕ. Расширяется потенциальный словарь за счет овладения интернациональной лексикой и новыми значениями известных слов, образованных на основе продуктивных способов словообразования. Осуществляется систематизация лексических единиц; систематизируются способы словообразования: словосложения, аффиксации, конверсии. Развиваются навыки </w:t>
      </w:r>
      <w:r>
        <w:rPr>
          <w:rFonts w:ascii="Times New Roman" w:eastAsia="Times New Roman" w:hAnsi="Times New Roman" w:cs="Times New Roman"/>
        </w:rPr>
        <w:lastRenderedPageBreak/>
        <w:t>распознавания и употребления в речи лексических единиц, обслуживающих речевые ситуации в рамках тематики основной и старшей школы, наиболее распространённых устойчивых словосочетаний, реплик-клише речевого этикета, характерных для культуры стран изучаемого языка; навыков использования лингвострановедческого справочника учебника и различных словарей.</w:t>
      </w:r>
    </w:p>
    <w:p w:rsidR="0007163E" w:rsidRDefault="000716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Формы и средства контроля.</w:t>
      </w:r>
    </w:p>
    <w:p w:rsidR="0007163E" w:rsidRDefault="00F973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Предусматриваются следующие виды контроля и требования к ним: </w:t>
      </w:r>
    </w:p>
    <w:p w:rsidR="0007163E" w:rsidRDefault="00F9738B">
      <w:pPr>
        <w:numPr>
          <w:ilvl w:val="0"/>
          <w:numId w:val="10"/>
        </w:numPr>
        <w:tabs>
          <w:tab w:val="left" w:pos="1260"/>
        </w:tabs>
        <w:spacing w:after="0" w:line="240" w:lineRule="auto"/>
        <w:ind w:left="1260" w:hanging="36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i/>
        </w:rPr>
        <w:t>текущий</w:t>
      </w:r>
      <w:proofErr w:type="gramEnd"/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>(на каждом занятии). Проводится на уровне речевых навыков (произносительных, лексических, грамматических, орфографических)</w:t>
      </w:r>
    </w:p>
    <w:p w:rsidR="0007163E" w:rsidRDefault="00F9738B">
      <w:pPr>
        <w:numPr>
          <w:ilvl w:val="0"/>
          <w:numId w:val="10"/>
        </w:numPr>
        <w:tabs>
          <w:tab w:val="left" w:pos="1260"/>
        </w:tabs>
        <w:spacing w:after="0" w:line="240" w:lineRule="auto"/>
        <w:ind w:left="1260" w:hanging="36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i/>
        </w:rPr>
        <w:t>периодический</w:t>
      </w:r>
      <w:proofErr w:type="gram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почетвертной</w:t>
      </w:r>
      <w:proofErr w:type="spellEnd"/>
      <w:r>
        <w:rPr>
          <w:rFonts w:ascii="Times New Roman" w:eastAsia="Times New Roman" w:hAnsi="Times New Roman" w:cs="Times New Roman"/>
        </w:rPr>
        <w:t>) проводится на уровне речевых умений (</w:t>
      </w:r>
      <w:proofErr w:type="spellStart"/>
      <w:r>
        <w:rPr>
          <w:rFonts w:ascii="Times New Roman" w:eastAsia="Times New Roman" w:hAnsi="Times New Roman" w:cs="Times New Roman"/>
        </w:rPr>
        <w:t>аудирования</w:t>
      </w:r>
      <w:proofErr w:type="spellEnd"/>
      <w:r>
        <w:rPr>
          <w:rFonts w:ascii="Times New Roman" w:eastAsia="Times New Roman" w:hAnsi="Times New Roman" w:cs="Times New Roman"/>
        </w:rPr>
        <w:t>, говорения, чтения и письма).</w:t>
      </w:r>
    </w:p>
    <w:p w:rsidR="0007163E" w:rsidRDefault="00F9738B">
      <w:pPr>
        <w:numPr>
          <w:ilvl w:val="0"/>
          <w:numId w:val="10"/>
        </w:numPr>
        <w:tabs>
          <w:tab w:val="left" w:pos="1260"/>
        </w:tabs>
        <w:spacing w:after="0" w:line="240" w:lineRule="auto"/>
        <w:ind w:left="1260" w:hanging="36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i/>
        </w:rPr>
        <w:t>итоговый</w:t>
      </w:r>
      <w:proofErr w:type="gramEnd"/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(осуществляется в конце года и всего языкового курса). Проводится на уровне сложных речевых умений (слушание и письмо, </w:t>
      </w:r>
      <w:proofErr w:type="spellStart"/>
      <w:r>
        <w:rPr>
          <w:rFonts w:ascii="Times New Roman" w:eastAsia="Times New Roman" w:hAnsi="Times New Roman" w:cs="Times New Roman"/>
        </w:rPr>
        <w:t>аудирование</w:t>
      </w:r>
      <w:proofErr w:type="spellEnd"/>
      <w:r>
        <w:rPr>
          <w:rFonts w:ascii="Times New Roman" w:eastAsia="Times New Roman" w:hAnsi="Times New Roman" w:cs="Times New Roman"/>
        </w:rPr>
        <w:t xml:space="preserve"> и говорение, чтение и говорение и т.д.) и общей языковой (коммуникативной) компетенции. Контроль должен соответствовать определённым качественным характеристикам, должен быть надёжным, дифференцированным, рационально организованным с грамотно поставленными задачами, приёмы контроля должны соответствовать приёмам обучения. Объектом контроля являются все виды речевой деятельности, лексические, грамматические знания и навыки учащихся, образовательные и воспитательно-развивающие. Следовательно, разнообразие приёмов контроля выражено через тестирование, контрольные работы по всем видам речевой деятельности, лексические диктанты, защиту проектов и рефератов и т.д. </w:t>
      </w:r>
    </w:p>
    <w:p w:rsidR="0007163E" w:rsidRDefault="00F973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Контроль строиться на основе требований к знаниям учащихся Образовательного стандарта по иностранным языкам.</w:t>
      </w:r>
    </w:p>
    <w:p w:rsidR="009119FD" w:rsidRDefault="009119F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19FD" w:rsidRDefault="009119F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9738B" w:rsidRDefault="00F9738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9738B" w:rsidRDefault="00F9738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9738B" w:rsidRDefault="00F9738B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</w:t>
      </w:r>
    </w:p>
    <w:p w:rsidR="00425F6B" w:rsidRDefault="00425F6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48AA" w:rsidRDefault="00425F6B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</w:t>
      </w:r>
      <w:r w:rsidR="00F9738B">
        <w:rPr>
          <w:rFonts w:ascii="Times New Roman" w:eastAsia="Times New Roman" w:hAnsi="Times New Roman" w:cs="Times New Roman"/>
        </w:rPr>
        <w:t xml:space="preserve">  </w:t>
      </w:r>
    </w:p>
    <w:p w:rsidR="003E48AA" w:rsidRDefault="003E48A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48AA" w:rsidRDefault="003E48A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48AA" w:rsidRDefault="003E48A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48AA" w:rsidRDefault="003E48A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48AA" w:rsidRDefault="003E48A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48AA" w:rsidRDefault="003E48A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48AA" w:rsidRDefault="003E48A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48AA" w:rsidRDefault="003E48A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48AA" w:rsidRDefault="003E48A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48AA" w:rsidRDefault="003E48A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48AA" w:rsidRDefault="003E48A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E48AA" w:rsidRDefault="003E48A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7163E" w:rsidRDefault="003E48A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</w:t>
      </w:r>
      <w:r w:rsidR="00F9738B">
        <w:rPr>
          <w:rFonts w:ascii="Times New Roman" w:eastAsia="Times New Roman" w:hAnsi="Times New Roman" w:cs="Times New Roman"/>
        </w:rPr>
        <w:t>Календарно-тематическое планирование 11 класс</w:t>
      </w:r>
    </w:p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 полугодие. 48 часов</w:t>
      </w:r>
    </w:p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Тема №1. Языки международного общения</w:t>
      </w:r>
    </w:p>
    <w:tbl>
      <w:tblPr>
        <w:tblW w:w="15319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"/>
        <w:gridCol w:w="1811"/>
        <w:gridCol w:w="709"/>
        <w:gridCol w:w="6237"/>
        <w:gridCol w:w="4111"/>
        <w:gridCol w:w="992"/>
        <w:gridCol w:w="992"/>
      </w:tblGrid>
      <w:tr w:rsidR="0007163E" w:rsidTr="00F9738B">
        <w:trPr>
          <w:trHeight w:val="1"/>
        </w:trPr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пт</w:t>
            </w:r>
            <w:proofErr w:type="spellEnd"/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Планируемые результаты освоения материала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Формы  учебной 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Дата проведения</w:t>
            </w:r>
          </w:p>
        </w:tc>
      </w:tr>
      <w:tr w:rsidR="0007163E" w:rsidTr="00F9738B">
        <w:trPr>
          <w:trHeight w:val="1"/>
        </w:trPr>
        <w:tc>
          <w:tcPr>
            <w:tcW w:w="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По плану</w:t>
            </w:r>
          </w:p>
          <w:p w:rsidR="0007163E" w:rsidRDefault="00F9738B">
            <w:pPr>
              <w:tabs>
                <w:tab w:val="left" w:pos="127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По факту</w:t>
            </w:r>
          </w:p>
        </w:tc>
      </w:tr>
      <w:tr w:rsidR="0007163E" w:rsidTr="00F9738B">
        <w:trPr>
          <w:trHeight w:val="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Введение лексики по теме «Языки международного общения»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развитие речевых умений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говорения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,ч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тения,аудирования</w:t>
            </w:r>
            <w:proofErr w:type="spellEnd"/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-расширение лексического запаса за счет фразовых глаголов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-повторение грамматического материала (мн. число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сущ-ных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работы со словарем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парной и групповой работы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</w:pPr>
            <w:r>
              <w:t>03</w:t>
            </w:r>
            <w:r w:rsidR="006C49DC"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Заимствования в англ. языке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развитие умений говорения и чтения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-расширение лексического запас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словообразование)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языковой догадки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парной и групповой работы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Парная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49DC">
            <w:pPr>
              <w:spacing w:after="0" w:line="240" w:lineRule="auto"/>
            </w:pPr>
            <w:r>
              <w:t>04.09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Использование артикля с именами собственными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 и чтения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-повторение правил использования артиклей (с именами собственными: названия стран и языков)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работы в группе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</w:pPr>
            <w:r>
              <w:t>08</w:t>
            </w:r>
            <w:r w:rsidR="006C49DC"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Passive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Voice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в контексте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-повторение грамматического явления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Passive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Voice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в контексте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 w:rsidP="006C49DC">
            <w:pPr>
              <w:spacing w:after="0" w:line="240" w:lineRule="auto"/>
            </w:pPr>
            <w:r>
              <w:t>10</w:t>
            </w:r>
            <w:r w:rsidR="006C49DC"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текста «Как меняется английский язык?»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-развитие умений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письменной речи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-расширение лингвистического сознания и социолингвистических знаний учащихся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работы в паре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Парная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49DC">
            <w:pPr>
              <w:spacing w:after="0" w:line="240" w:lineRule="auto"/>
            </w:pPr>
            <w:r>
              <w:t>11.09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Мини-проект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:п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остер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«Иностранные языки в моей жизни»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спонтанного говорения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подготовки и проведения презентации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</w:pPr>
            <w:r>
              <w:t>17</w:t>
            </w:r>
            <w:r w:rsidR="006C49DC"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25F6B" w:rsidRDefault="00425F6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25F6B" w:rsidRDefault="00425F6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B422E" w:rsidRDefault="00425F6B" w:rsidP="00425F6B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</w:t>
      </w:r>
    </w:p>
    <w:p w:rsidR="0007163E" w:rsidRDefault="005B422E" w:rsidP="00425F6B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</w:t>
      </w:r>
      <w:r w:rsidR="00F9738B">
        <w:rPr>
          <w:rFonts w:ascii="Times New Roman" w:eastAsia="Times New Roman" w:hAnsi="Times New Roman" w:cs="Times New Roman"/>
        </w:rPr>
        <w:t>Тема № 2. Глобальная деревня</w:t>
      </w:r>
    </w:p>
    <w:p w:rsidR="0007163E" w:rsidRDefault="000716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15319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2"/>
        <w:gridCol w:w="2060"/>
        <w:gridCol w:w="490"/>
        <w:gridCol w:w="6162"/>
        <w:gridCol w:w="4111"/>
        <w:gridCol w:w="992"/>
        <w:gridCol w:w="992"/>
      </w:tblGrid>
      <w:tr w:rsidR="0007163E" w:rsidTr="00F9738B">
        <w:trPr>
          <w:trHeight w:val="562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Словообразование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-развитие умений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говорения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-расширение потенциального лексического запаса за счет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словообразовантия</w:t>
            </w:r>
            <w:proofErr w:type="spellEnd"/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 развитие умений парной и групповой работы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18</w:t>
            </w:r>
            <w:r w:rsidR="006C49DC"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562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Плюсы и минусы глобализации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развитие умений говорения и чтения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-повторение временных форм глагола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-введение новой лексики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языковой догадки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22</w:t>
            </w:r>
            <w:r w:rsidR="006C49DC"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1237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Повторение временных форм глагола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-развитие умений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говорения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-повторение временных форм глагола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-введение и закрепление новой лексики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работы в группе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24</w:t>
            </w:r>
            <w:r w:rsidR="006C49DC"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562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Антиглобалистское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движение: причины и последствия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развитие умений устной речи и разных видов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чтениия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работы в паре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25</w:t>
            </w:r>
            <w:r w:rsidR="006C49DC"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562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Синонимия, лексическая сочетаемость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чтения и устной речи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-повторение названия национальностей, чтение больших чисел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-работа над лексикой (синонимия, лексическая сочетаемость)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работы в группе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29</w:t>
            </w:r>
            <w:r w:rsidR="006C49DC"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562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Проект: «Глобализация и ты».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неподготовленной устной речи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критического мышления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26.09-29</w:t>
            </w:r>
            <w:r w:rsidR="006C49DC"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0716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7163E" w:rsidRDefault="000716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Тема № 3. Твои права и обязанности</w:t>
      </w:r>
    </w:p>
    <w:tbl>
      <w:tblPr>
        <w:tblW w:w="15319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6"/>
        <w:gridCol w:w="2026"/>
        <w:gridCol w:w="425"/>
        <w:gridCol w:w="6237"/>
        <w:gridCol w:w="4111"/>
        <w:gridCol w:w="992"/>
        <w:gridCol w:w="992"/>
      </w:tblGrid>
      <w:tr w:rsidR="0007163E" w:rsidTr="00F9738B">
        <w:trPr>
          <w:trHeight w:val="56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Введение лексики по теме «Твои права»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 и чтения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-введение новой лексики по теме «Твои права»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работы в группах и парах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-расширение правовой грамотности учащихся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01</w:t>
            </w:r>
            <w:r w:rsidR="006C49DC"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56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Повторение грамматики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«Модальные глаголы»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-расширение лексического запаса учащихся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-повторение грамматики «Модальные глаголы»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02</w:t>
            </w:r>
            <w:r w:rsidR="006C49DC"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56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15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Эссе «Права и обязанности»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 и письма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работы в группах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06</w:t>
            </w:r>
            <w:r w:rsidR="006C49DC"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56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Презентация проекта «Мои права и обязанности»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неподготовленной устной речи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критического мышления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08</w:t>
            </w:r>
            <w:r w:rsidR="006C49DC"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Тема №4.Твое участие в жизни общества</w:t>
      </w:r>
    </w:p>
    <w:tbl>
      <w:tblPr>
        <w:tblW w:w="15319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5"/>
        <w:gridCol w:w="1790"/>
        <w:gridCol w:w="462"/>
        <w:gridCol w:w="6237"/>
        <w:gridCol w:w="4111"/>
        <w:gridCol w:w="992"/>
        <w:gridCol w:w="992"/>
      </w:tblGrid>
      <w:tr w:rsidR="0007163E" w:rsidTr="00F9738B">
        <w:trPr>
          <w:trHeight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текста «Жизнь общества»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-развитие умений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говорения, письма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работы в парах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49DC">
            <w:pPr>
              <w:spacing w:after="0" w:line="240" w:lineRule="auto"/>
              <w:jc w:val="center"/>
            </w:pPr>
            <w:r>
              <w:t>0</w:t>
            </w:r>
            <w:r w:rsidR="003E48AA">
              <w:t>9</w:t>
            </w:r>
            <w: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Pr="00F9738B" w:rsidRDefault="00F9738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Чтение</w:t>
            </w:r>
            <w:r w:rsidRPr="00F9738B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текста</w:t>
            </w:r>
            <w:r w:rsidRPr="00F9738B">
              <w:rPr>
                <w:rFonts w:ascii="Times New Roman" w:eastAsia="Times New Roman" w:hAnsi="Times New Roman" w:cs="Times New Roman"/>
                <w:lang w:val="en-US"/>
              </w:rPr>
              <w:t xml:space="preserve"> «Earth-friendly fabrics»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 и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критического мышления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13</w:t>
            </w:r>
            <w:r w:rsidR="006C49DC"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Грамматический тест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15</w:t>
            </w:r>
            <w:r w:rsidR="006C49DC"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Тема № 5. Защита Земли от нас самих.</w:t>
      </w:r>
    </w:p>
    <w:tbl>
      <w:tblPr>
        <w:tblW w:w="15319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2"/>
        <w:gridCol w:w="1559"/>
        <w:gridCol w:w="993"/>
        <w:gridCol w:w="5930"/>
        <w:gridCol w:w="4111"/>
        <w:gridCol w:w="992"/>
        <w:gridCol w:w="992"/>
      </w:tblGrid>
      <w:tr w:rsidR="0007163E" w:rsidTr="00F9738B">
        <w:trPr>
          <w:trHeight w:val="56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Повторение артиклей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развитие умения чтения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-повторение артиклей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-расширение лексического запаса (синонимия)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критического мышления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16</w:t>
            </w:r>
            <w:r w:rsidR="006C49DC"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56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    Употребление предлогов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развитие умений говорения,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-расширение лексического запаса (употребление предлогов)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20</w:t>
            </w:r>
            <w:r w:rsidR="006C49DC"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56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тему «Защита Земли»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-развитие умений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говорения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--развитие умений работы в парах и группах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22</w:t>
            </w:r>
            <w:r w:rsidR="006C49DC"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F9738B">
        <w:trPr>
          <w:trHeight w:val="56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Презентация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проекта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«Каким гражданином должен быть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тинейджер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неподготовленной устной речи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критического мышления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23</w:t>
            </w:r>
            <w:r w:rsidR="006C49DC"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Тема № 6. Профессия твоей мечты</w:t>
      </w:r>
    </w:p>
    <w:tbl>
      <w:tblPr>
        <w:tblW w:w="15319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0"/>
        <w:gridCol w:w="1684"/>
        <w:gridCol w:w="982"/>
        <w:gridCol w:w="5818"/>
        <w:gridCol w:w="4111"/>
        <w:gridCol w:w="1134"/>
        <w:gridCol w:w="850"/>
      </w:tblGrid>
      <w:tr w:rsidR="0007163E" w:rsidTr="003E48AA">
        <w:trPr>
          <w:trHeight w:val="56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 ведением записей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прослушанного</w:t>
            </w:r>
            <w:proofErr w:type="gramEnd"/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 ведением записей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прослушанного</w:t>
            </w:r>
            <w:proofErr w:type="gramEnd"/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языковой догадки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27</w:t>
            </w:r>
            <w:r w:rsidR="006C49DC"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3E48AA">
        <w:trPr>
          <w:trHeight w:val="56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Проект «Качества для успешной карьеры»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 и письма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лексических навыков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критического мышления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работы в группе и проведения презентации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3E48AA">
            <w:pPr>
              <w:spacing w:after="0" w:line="240" w:lineRule="auto"/>
              <w:jc w:val="center"/>
            </w:pPr>
            <w:r>
              <w:t>29</w:t>
            </w:r>
            <w:r w:rsidR="006C49DC"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3E48AA">
        <w:trPr>
          <w:trHeight w:val="56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Введение лексики по теме «Карьера»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навыков самостоятельной работы с лексикой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30</w:t>
            </w:r>
            <w:r w:rsidR="006C49DC">
              <w:t>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3E48AA">
        <w:trPr>
          <w:trHeight w:val="56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Закрепление лексики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-- 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неподготовленной устной речи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12</w:t>
            </w:r>
            <w:r w:rsidR="006C49DC"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Тема № 7. Жизнь после школы</w:t>
      </w:r>
    </w:p>
    <w:tbl>
      <w:tblPr>
        <w:tblW w:w="15319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0"/>
        <w:gridCol w:w="1646"/>
        <w:gridCol w:w="994"/>
        <w:gridCol w:w="5844"/>
        <w:gridCol w:w="4111"/>
        <w:gridCol w:w="1134"/>
        <w:gridCol w:w="850"/>
      </w:tblGrid>
      <w:tr w:rsidR="0007163E" w:rsidTr="003E48AA">
        <w:trPr>
          <w:trHeight w:val="56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Введение лексики «Жизнь после школы»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-развитие умений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лексических навыков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-введение новой лексики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49DC">
            <w:pPr>
              <w:spacing w:after="0" w:line="240" w:lineRule="auto"/>
              <w:jc w:val="center"/>
            </w:pPr>
            <w:r>
              <w:t>13.11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3E48AA">
        <w:trPr>
          <w:trHeight w:val="56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Тест по грамматике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письменной речи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17</w:t>
            </w:r>
            <w:r w:rsidR="006C49DC"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3E48AA">
        <w:trPr>
          <w:trHeight w:val="56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Чтение текста «Образование»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 и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лексических навыков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19</w:t>
            </w:r>
            <w:r w:rsidR="006C49DC"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Тема № 8. Образование и карьера</w:t>
      </w:r>
    </w:p>
    <w:tbl>
      <w:tblPr>
        <w:tblW w:w="15319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646"/>
        <w:gridCol w:w="989"/>
        <w:gridCol w:w="5851"/>
        <w:gridCol w:w="4111"/>
        <w:gridCol w:w="1134"/>
        <w:gridCol w:w="850"/>
      </w:tblGrid>
      <w:tr w:rsidR="0007163E" w:rsidTr="003E48AA">
        <w:trPr>
          <w:trHeight w:val="56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Закрепление лексики изученной ранее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 и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лексических навыков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49DC">
            <w:pPr>
              <w:spacing w:after="0" w:line="240" w:lineRule="auto"/>
              <w:jc w:val="center"/>
            </w:pPr>
            <w:r>
              <w:t>20.11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3E48AA">
        <w:trPr>
          <w:trHeight w:val="56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Дебаты по теме «Образование»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--развитие умений говорения в форме дебатов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работать с информацией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24</w:t>
            </w:r>
            <w:r w:rsidR="006C49DC"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3E48AA">
        <w:trPr>
          <w:trHeight w:val="56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33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Употребление будущего времени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-формирование грамматических навыков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26</w:t>
            </w:r>
            <w:r w:rsidR="006C49DC"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3E48AA">
        <w:trPr>
          <w:trHeight w:val="56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Лексический диктант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письменной речи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49DC">
            <w:pPr>
              <w:spacing w:after="0" w:line="240" w:lineRule="auto"/>
              <w:jc w:val="center"/>
            </w:pPr>
            <w:r>
              <w:t>27.11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3E48AA">
        <w:trPr>
          <w:trHeight w:val="56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Повторение грамматики (косвенная речь)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-формирование грамматических навыков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письменной речи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01</w:t>
            </w:r>
            <w:r w:rsidR="006C49DC">
              <w:t>.1</w:t>
            </w: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3E48AA">
        <w:trPr>
          <w:trHeight w:val="56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Домашнее чтение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говорения и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лексических навыков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03</w:t>
            </w:r>
            <w:r w:rsidR="006C49DC"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Тема № 9. Последний школьный экзамен</w:t>
      </w:r>
    </w:p>
    <w:tbl>
      <w:tblPr>
        <w:tblW w:w="15319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"/>
        <w:gridCol w:w="1526"/>
        <w:gridCol w:w="1143"/>
        <w:gridCol w:w="5812"/>
        <w:gridCol w:w="4111"/>
        <w:gridCol w:w="1134"/>
        <w:gridCol w:w="850"/>
      </w:tblGrid>
      <w:tr w:rsidR="0007163E" w:rsidTr="003E48AA">
        <w:trPr>
          <w:trHeight w:val="56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Устная речь «Студенты»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говорения и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лексических навыков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49DC">
            <w:pPr>
              <w:spacing w:after="0" w:line="240" w:lineRule="auto"/>
              <w:jc w:val="center"/>
            </w:pPr>
            <w:r>
              <w:t>04.12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3E48AA">
        <w:trPr>
          <w:trHeight w:val="56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Повторение настоящего времени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-формирование грамматических навыков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письменной речи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08</w:t>
            </w:r>
            <w:r w:rsidR="006C49DC"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3E48AA">
        <w:trPr>
          <w:trHeight w:val="56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Сочинение «Моя школа»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письменной речи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обобщение и закрепление материала раздела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10</w:t>
            </w:r>
            <w:r w:rsidR="006C49DC">
              <w:t>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0716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Тема № 10. Разные типы образования.</w:t>
      </w:r>
    </w:p>
    <w:tbl>
      <w:tblPr>
        <w:tblW w:w="15461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1"/>
        <w:gridCol w:w="1728"/>
        <w:gridCol w:w="951"/>
        <w:gridCol w:w="236"/>
        <w:gridCol w:w="5616"/>
        <w:gridCol w:w="236"/>
        <w:gridCol w:w="3996"/>
        <w:gridCol w:w="992"/>
        <w:gridCol w:w="992"/>
        <w:gridCol w:w="23"/>
      </w:tblGrid>
      <w:tr w:rsidR="0007163E" w:rsidTr="00506A55">
        <w:trPr>
          <w:gridAfter w:val="1"/>
          <w:wAfter w:w="21" w:type="dxa"/>
          <w:trHeight w:val="562"/>
        </w:trPr>
        <w:tc>
          <w:tcPr>
            <w:tcW w:w="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Устная речь «Типы образования»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навыков самостоятельной работы с лексикой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49DC">
            <w:pPr>
              <w:spacing w:after="0" w:line="240" w:lineRule="auto"/>
              <w:jc w:val="center"/>
            </w:pPr>
            <w:r>
              <w:t>11.12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gridAfter w:val="1"/>
          <w:wAfter w:w="21" w:type="dxa"/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Закрепление грамматики (наст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прош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время)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-формирование грамматических навыков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письменной речи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15</w:t>
            </w:r>
            <w:r w:rsidR="006C49DC"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gridAfter w:val="1"/>
          <w:wAfter w:w="21" w:type="dxa"/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Грамматический тест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-формирование грамматических навыков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письменной речи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17</w:t>
            </w:r>
            <w:r w:rsidR="006C49DC"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gridAfter w:val="1"/>
          <w:wAfter w:w="21" w:type="dxa"/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Диалогическая речь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«Образование»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-формирование навыков диалогической речи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письменной речи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18</w:t>
            </w:r>
            <w:r w:rsidR="006C49DC"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gridAfter w:val="1"/>
          <w:wAfter w:w="21" w:type="dxa"/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45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             Мини-проект «Образование 21 века»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неподготовленной устной речи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критического мышления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22</w:t>
            </w:r>
            <w:r w:rsidR="006C49DC"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gridAfter w:val="1"/>
          <w:wAfter w:w="21" w:type="dxa"/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Итоговая контрольная работа за 1 полугодие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 повторение грамматики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24</w:t>
            </w:r>
            <w:r w:rsidR="006C49DC"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gridAfter w:val="1"/>
          <w:wAfter w:w="21" w:type="dxa"/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Домашнее чтение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говорения и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лексических навыков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49DC">
            <w:pPr>
              <w:spacing w:after="0" w:line="240" w:lineRule="auto"/>
              <w:jc w:val="center"/>
            </w:pPr>
            <w:r>
              <w:t>25.12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06A55" w:rsidTr="00506A5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2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Резервные уроки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6A55" w:rsidRDefault="007417DE" w:rsidP="00506A55">
            <w:pPr>
              <w:spacing w:after="0" w:line="240" w:lineRule="auto"/>
            </w:pPr>
            <w:r>
              <w:t xml:space="preserve"> </w:t>
            </w:r>
            <w:r w:rsidR="006C6224">
              <w:t>29</w:t>
            </w:r>
            <w:r w:rsidR="006C49DC">
              <w:t>.12-</w:t>
            </w:r>
            <w:r>
              <w:t xml:space="preserve">     </w:t>
            </w:r>
            <w:r w:rsidR="006C49DC">
              <w:t>30.12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06A55" w:rsidRDefault="00506A55" w:rsidP="00506A55">
            <w:pPr>
              <w:spacing w:after="0" w:line="240" w:lineRule="auto"/>
              <w:ind w:left="515"/>
            </w:pPr>
          </w:p>
        </w:tc>
      </w:tr>
      <w:tr w:rsidR="00506A55" w:rsidTr="00506A5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276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 w:rsidP="00506A5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06A55" w:rsidRDefault="00506A55" w:rsidP="00506A5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06A55" w:rsidRDefault="00506A5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0716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7163E" w:rsidRDefault="000716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 полугодие</w:t>
      </w:r>
    </w:p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Тема № 11. Современные технологии.</w:t>
      </w:r>
    </w:p>
    <w:p w:rsidR="0007163E" w:rsidRDefault="000716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15461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1809"/>
        <w:gridCol w:w="989"/>
        <w:gridCol w:w="6466"/>
        <w:gridCol w:w="3474"/>
        <w:gridCol w:w="992"/>
        <w:gridCol w:w="992"/>
      </w:tblGrid>
      <w:tr w:rsidR="0007163E" w:rsidTr="00506A55">
        <w:trPr>
          <w:trHeight w:val="56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Расширение лексического запаса (фразеологизмы)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-развитие умений говорения 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-повторение и расширение лексического запаса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-повторение и обобщение настоящего и прошедшего времени для описания ситуации в прошлом и сравнения ее с настоящим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12</w:t>
            </w:r>
            <w:r w:rsidR="006C49DC"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14</w:t>
            </w:r>
            <w:r w:rsidR="006C49DC"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Устная речь «Технологии»          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7417DE">
            <w:pPr>
              <w:spacing w:after="0" w:line="240" w:lineRule="auto"/>
            </w:pPr>
            <w:r>
              <w:t xml:space="preserve">    </w:t>
            </w:r>
            <w:r w:rsidR="006C49DC">
              <w:t>15.01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Введение конструкций для описания будущего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-введение и отработка клише и конструкций для описания будущего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работы в парах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19</w:t>
            </w:r>
            <w:r w:rsidR="007417DE"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53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Обобщение по теме «Технологии»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 повторение грамматики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21</w:t>
            </w:r>
            <w:r w:rsidR="007417DE"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Тема № 12 . Незаурядные умы человечества </w:t>
      </w:r>
    </w:p>
    <w:p w:rsidR="0007163E" w:rsidRDefault="000716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7163E" w:rsidRDefault="000716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15461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1790"/>
        <w:gridCol w:w="989"/>
        <w:gridCol w:w="6485"/>
        <w:gridCol w:w="3474"/>
        <w:gridCol w:w="992"/>
        <w:gridCol w:w="992"/>
      </w:tblGrid>
      <w:tr w:rsidR="0007163E" w:rsidTr="00506A55">
        <w:trPr>
          <w:trHeight w:val="56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Чтение текста об инженере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Брунеле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7417DE">
            <w:pPr>
              <w:spacing w:after="0" w:line="240" w:lineRule="auto"/>
              <w:jc w:val="center"/>
            </w:pPr>
            <w:r>
              <w:t>22.01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Ознакомление c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граммат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Passive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Ознакомление c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граммат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Passive</w:t>
            </w:r>
            <w:proofErr w:type="spellEnd"/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работы в группах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26</w:t>
            </w:r>
            <w:r w:rsidR="007417DE"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Грамматический тест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 повторение грамматики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28</w:t>
            </w:r>
            <w:r w:rsidR="007417DE"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Словосочетания со словом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problem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 умения чтения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лексических навыков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критического мышления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7417DE">
            <w:pPr>
              <w:spacing w:after="0" w:line="240" w:lineRule="auto"/>
              <w:jc w:val="center"/>
            </w:pPr>
            <w:r>
              <w:t>29.01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Домашнее чтение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говорения и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лексических навыков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02</w:t>
            </w:r>
            <w:r w:rsidR="007417DE"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Тема № 13. Наука или выдумка.</w:t>
      </w:r>
    </w:p>
    <w:tbl>
      <w:tblPr>
        <w:tblW w:w="15461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"/>
        <w:gridCol w:w="1815"/>
        <w:gridCol w:w="992"/>
        <w:gridCol w:w="6393"/>
        <w:gridCol w:w="3530"/>
        <w:gridCol w:w="992"/>
        <w:gridCol w:w="992"/>
      </w:tblGrid>
      <w:tr w:rsidR="0007163E" w:rsidTr="00506A55">
        <w:trPr>
          <w:trHeight w:val="562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«Наука»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-развитие умений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-подготовка к экзамену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критического мышления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04</w:t>
            </w:r>
            <w:r w:rsidR="007417DE"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Ознакомление и закрепление лексики по теме «Наука или выдумка»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чтения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лексических навыков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работы со словарем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7417DE">
            <w:pPr>
              <w:spacing w:after="0" w:line="240" w:lineRule="auto"/>
              <w:jc w:val="center"/>
            </w:pPr>
            <w:r>
              <w:t>05.02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Лексический диктант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 повторение грамматики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09</w:t>
            </w:r>
            <w:r w:rsidR="007417DE"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Тема № 14. Клонирование.</w:t>
      </w:r>
    </w:p>
    <w:tbl>
      <w:tblPr>
        <w:tblW w:w="15461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"/>
        <w:gridCol w:w="1849"/>
        <w:gridCol w:w="980"/>
        <w:gridCol w:w="6468"/>
        <w:gridCol w:w="3446"/>
        <w:gridCol w:w="992"/>
        <w:gridCol w:w="992"/>
      </w:tblGrid>
      <w:tr w:rsidR="0007163E" w:rsidTr="00506A55">
        <w:trPr>
          <w:trHeight w:val="562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 детальным пониманием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-развитие умений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-подготовка к экзамену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критического мышления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11</w:t>
            </w:r>
            <w:r w:rsidR="007417DE"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63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Чтение художественного текста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чтения на примере художественного текста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критического мышления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7417DE">
            <w:pPr>
              <w:spacing w:after="0" w:line="240" w:lineRule="auto"/>
              <w:jc w:val="center"/>
            </w:pPr>
            <w:r>
              <w:t>12.02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Письменная речь. Написание делового письма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развитие умений говорения 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-повторение и расширение лексического запаса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16</w:t>
            </w:r>
            <w:r w:rsidR="007417DE"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Домашнее чтение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говорения и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лексических навыков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18</w:t>
            </w:r>
            <w:r w:rsidR="007417DE"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Тема № 15. Медицина: традиции и новые технологии.</w:t>
      </w:r>
    </w:p>
    <w:p w:rsidR="0007163E" w:rsidRDefault="0007163E">
      <w:pPr>
        <w:tabs>
          <w:tab w:val="left" w:pos="4333"/>
        </w:tabs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15461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"/>
        <w:gridCol w:w="1819"/>
        <w:gridCol w:w="992"/>
        <w:gridCol w:w="6423"/>
        <w:gridCol w:w="3500"/>
        <w:gridCol w:w="992"/>
        <w:gridCol w:w="992"/>
      </w:tblGrid>
      <w:tr w:rsidR="0007163E" w:rsidTr="00506A55">
        <w:trPr>
          <w:trHeight w:val="56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Устная речь «Медицина»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7417DE">
            <w:pPr>
              <w:spacing w:after="0" w:line="240" w:lineRule="auto"/>
              <w:jc w:val="center"/>
            </w:pPr>
            <w:r>
              <w:t>19.02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 детальным пониманием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-развитие умений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-подготовка к экзамену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критического мышления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22</w:t>
            </w:r>
            <w:r w:rsidR="007417DE"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Мини-проект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tomato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неподготовленной устной речи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критического мышления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25</w:t>
            </w:r>
            <w:r w:rsidR="007417DE"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Диалогическая речь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-формирование навыков диалогической речи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письменной речи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7417DE">
            <w:pPr>
              <w:spacing w:after="0" w:line="240" w:lineRule="auto"/>
              <w:jc w:val="center"/>
            </w:pPr>
            <w:r>
              <w:t>26.02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Лексический диктант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 повторение грамматики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02</w:t>
            </w:r>
            <w:r w:rsidR="007417DE">
              <w:t>.0</w:t>
            </w: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07163E">
      <w:pPr>
        <w:tabs>
          <w:tab w:val="left" w:pos="4333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07163E" w:rsidRDefault="00F9738B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Тема № 16. Современные технологии и окружающая среда</w:t>
      </w:r>
    </w:p>
    <w:tbl>
      <w:tblPr>
        <w:tblW w:w="15461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1621"/>
        <w:gridCol w:w="1011"/>
        <w:gridCol w:w="6650"/>
        <w:gridCol w:w="3446"/>
        <w:gridCol w:w="992"/>
        <w:gridCol w:w="992"/>
      </w:tblGrid>
      <w:tr w:rsidR="0007163E" w:rsidTr="00506A55">
        <w:trPr>
          <w:trHeight w:val="562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Устная речь «Медицина»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04</w:t>
            </w:r>
            <w:r w:rsidR="007417DE"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Диалогическая речь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-формирование навыков диалогической речи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письменной речи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05</w:t>
            </w:r>
            <w:r w:rsidR="007417DE"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Домашнее чтение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говорения и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лексических навыков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6C6224">
            <w:pPr>
              <w:spacing w:after="0" w:line="240" w:lineRule="auto"/>
              <w:jc w:val="center"/>
            </w:pPr>
            <w:r>
              <w:t>09</w:t>
            </w:r>
            <w:r w:rsidR="007417DE"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5B422E" w:rsidRDefault="005B422E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B422E" w:rsidRDefault="005B422E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B422E" w:rsidRDefault="005B422E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7163E" w:rsidRDefault="00F9738B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Тема № 17. Цифровая эпоха</w:t>
      </w:r>
    </w:p>
    <w:tbl>
      <w:tblPr>
        <w:tblW w:w="16869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1836"/>
        <w:gridCol w:w="971"/>
        <w:gridCol w:w="6587"/>
        <w:gridCol w:w="3381"/>
        <w:gridCol w:w="1114"/>
        <w:gridCol w:w="1151"/>
        <w:gridCol w:w="989"/>
        <w:gridCol w:w="235"/>
      </w:tblGrid>
      <w:tr w:rsidR="00506A55" w:rsidTr="00506A55">
        <w:trPr>
          <w:gridAfter w:val="2"/>
          <w:wAfter w:w="1224" w:type="dxa"/>
          <w:trHeight w:val="562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Развитие латерального мышления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-развитие умений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аудирования</w:t>
            </w:r>
            <w:proofErr w:type="spellEnd"/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-подготовка к экзамену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критического мышления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7417DE">
            <w:pPr>
              <w:spacing w:after="0" w:line="240" w:lineRule="auto"/>
              <w:jc w:val="center"/>
            </w:pPr>
            <w:r>
              <w:t>11.03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06A55" w:rsidTr="00506A55">
        <w:trPr>
          <w:gridAfter w:val="2"/>
          <w:wAfter w:w="1224" w:type="dxa"/>
          <w:trHeight w:val="562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Самостоятельная работа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 повторение грамматики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7417DE">
            <w:pPr>
              <w:spacing w:after="0" w:line="240" w:lineRule="auto"/>
              <w:jc w:val="center"/>
            </w:pPr>
            <w:r>
              <w:t>12.03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06A55" w:rsidTr="00506A55">
        <w:trPr>
          <w:gridAfter w:val="2"/>
          <w:wAfter w:w="1224" w:type="dxa"/>
          <w:trHeight w:val="562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Монологическая  речь                   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7417DE">
            <w:pPr>
              <w:spacing w:after="0" w:line="240" w:lineRule="auto"/>
              <w:jc w:val="center"/>
            </w:pPr>
            <w:r>
              <w:t>16.03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06A55" w:rsidTr="00506A55">
        <w:trPr>
          <w:gridAfter w:val="2"/>
          <w:wAfter w:w="1224" w:type="dxa"/>
          <w:trHeight w:val="562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Домашнее чтение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говорения и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лексических навыков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7417DE">
            <w:pPr>
              <w:spacing w:after="0" w:line="240" w:lineRule="auto"/>
              <w:jc w:val="center"/>
            </w:pPr>
            <w:r>
              <w:t>18.03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06A55" w:rsidTr="00506A55">
        <w:trPr>
          <w:trHeight w:val="562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Резервный урок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7417DE">
            <w:pPr>
              <w:spacing w:after="0" w:line="240" w:lineRule="auto"/>
            </w:pPr>
            <w:r>
              <w:t xml:space="preserve">  </w:t>
            </w:r>
            <w:r w:rsidR="00B73D02">
              <w:t xml:space="preserve"> </w:t>
            </w:r>
            <w:r>
              <w:t xml:space="preserve"> 19.03  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07163E" w:rsidRDefault="00F9738B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Тема № 18. Город и село.</w:t>
      </w:r>
    </w:p>
    <w:tbl>
      <w:tblPr>
        <w:tblW w:w="15461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"/>
        <w:gridCol w:w="1650"/>
        <w:gridCol w:w="1001"/>
        <w:gridCol w:w="6576"/>
        <w:gridCol w:w="3365"/>
        <w:gridCol w:w="1134"/>
        <w:gridCol w:w="992"/>
      </w:tblGrid>
      <w:tr w:rsidR="0007163E" w:rsidTr="00506A55">
        <w:trPr>
          <w:trHeight w:val="56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Диалогическая речь «Город и село»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-формирование навыков диалогической речи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письменной речи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7417DE">
            <w:pPr>
              <w:spacing w:after="0" w:line="240" w:lineRule="auto"/>
              <w:jc w:val="center"/>
            </w:pPr>
            <w:r>
              <w:t>01.04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Ознакомление и закрепление лексики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«Г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ород и село»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7417DE">
            <w:pPr>
              <w:spacing w:after="0" w:line="240" w:lineRule="auto"/>
              <w:jc w:val="center"/>
            </w:pPr>
            <w:r>
              <w:t>02.04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Лексический диктант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 повторение грамматики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7417DE">
            <w:pPr>
              <w:spacing w:after="0" w:line="240" w:lineRule="auto"/>
              <w:jc w:val="center"/>
            </w:pPr>
            <w:r>
              <w:t>06.04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Чтение и перевод текста «Будущее нашей деревни»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7417DE">
            <w:pPr>
              <w:spacing w:after="0" w:line="240" w:lineRule="auto"/>
              <w:jc w:val="center"/>
            </w:pPr>
            <w:r>
              <w:t>08.04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F9738B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Тема № 19. Интересы и увлечения.</w:t>
      </w:r>
    </w:p>
    <w:tbl>
      <w:tblPr>
        <w:tblW w:w="15697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5"/>
        <w:gridCol w:w="1574"/>
        <w:gridCol w:w="982"/>
        <w:gridCol w:w="6642"/>
        <w:gridCol w:w="3402"/>
        <w:gridCol w:w="1134"/>
        <w:gridCol w:w="992"/>
        <w:gridCol w:w="236"/>
      </w:tblGrid>
      <w:tr w:rsidR="0007163E" w:rsidTr="002C03C9">
        <w:trPr>
          <w:trHeight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Работа с интернетом на тему «Странные хобби»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чтения, говорения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-использование интернета в обучении английскому языку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B73D02">
            <w:pPr>
              <w:spacing w:after="0" w:line="240" w:lineRule="auto"/>
            </w:pPr>
            <w:r>
              <w:t xml:space="preserve">   </w:t>
            </w:r>
            <w:r w:rsidR="007417DE">
              <w:t>09.04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gridAfter w:val="1"/>
          <w:wAfter w:w="236" w:type="dxa"/>
          <w:trHeight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Ознакомление и закрепление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лексики  по теме «Мое хобби»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6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-введение и отработка клише и конструкций для описания будущего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-развитие умений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работы в парах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Парная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7417DE">
            <w:pPr>
              <w:spacing w:after="0" w:line="240" w:lineRule="auto"/>
              <w:jc w:val="center"/>
            </w:pPr>
            <w:r>
              <w:t>13.</w:t>
            </w:r>
            <w:r w:rsidR="00B73D02"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gridAfter w:val="1"/>
          <w:wAfter w:w="236" w:type="dxa"/>
          <w:trHeight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85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Домашнее чтение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говорения и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лексических навыков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B73D02">
            <w:pPr>
              <w:spacing w:after="0" w:line="240" w:lineRule="auto"/>
              <w:jc w:val="center"/>
            </w:pPr>
            <w:r>
              <w:t>15.04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gridAfter w:val="1"/>
          <w:wAfter w:w="236" w:type="dxa"/>
          <w:trHeight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Устная речь «Мое хобби»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B73D02">
            <w:pPr>
              <w:spacing w:after="0" w:line="240" w:lineRule="auto"/>
              <w:jc w:val="center"/>
            </w:pPr>
            <w:r>
              <w:t>16.04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gridAfter w:val="1"/>
          <w:wAfter w:w="236" w:type="dxa"/>
          <w:trHeight w:val="5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Презентация проекта «Мое хобби»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неподготовленной устной речи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критического мышления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B73D02">
            <w:pPr>
              <w:spacing w:after="0" w:line="240" w:lineRule="auto"/>
              <w:jc w:val="center"/>
            </w:pPr>
            <w:r>
              <w:t>20.04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F9738B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Тема № 20. Круг моих друзей</w:t>
      </w:r>
    </w:p>
    <w:tbl>
      <w:tblPr>
        <w:tblW w:w="15461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3"/>
        <w:gridCol w:w="1790"/>
        <w:gridCol w:w="846"/>
        <w:gridCol w:w="6624"/>
        <w:gridCol w:w="3402"/>
        <w:gridCol w:w="1134"/>
        <w:gridCol w:w="992"/>
      </w:tblGrid>
      <w:tr w:rsidR="0007163E" w:rsidTr="00506A55">
        <w:trPr>
          <w:trHeight w:val="562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Диалогическая речь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Круг моих друзей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-формирование навыков диалогической речи</w:t>
            </w:r>
          </w:p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письменной речи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B73D02">
            <w:pPr>
              <w:spacing w:after="0" w:line="240" w:lineRule="auto"/>
              <w:jc w:val="center"/>
            </w:pPr>
            <w:r>
              <w:t>22.04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Ознакомление и закрепление лексики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«К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руг моих друзей»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B73D02">
            <w:pPr>
              <w:spacing w:after="0" w:line="240" w:lineRule="auto"/>
              <w:jc w:val="center"/>
            </w:pPr>
            <w:r>
              <w:t>23.04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Монологическая  речь                  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B73D02">
            <w:pPr>
              <w:spacing w:after="0" w:line="240" w:lineRule="auto"/>
              <w:jc w:val="center"/>
            </w:pPr>
            <w:r>
              <w:t>27.04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Грамматический тест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B73D02">
            <w:pPr>
              <w:spacing w:after="0" w:line="240" w:lineRule="auto"/>
            </w:pPr>
            <w:r>
              <w:t xml:space="preserve">    29.04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F9738B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Тема № 21. Разные страны  - разная жизнь.</w:t>
      </w:r>
    </w:p>
    <w:tbl>
      <w:tblPr>
        <w:tblW w:w="15461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790"/>
        <w:gridCol w:w="989"/>
        <w:gridCol w:w="6487"/>
        <w:gridCol w:w="3331"/>
        <w:gridCol w:w="1134"/>
        <w:gridCol w:w="992"/>
      </w:tblGrid>
      <w:tr w:rsidR="0007163E" w:rsidTr="00506A55">
        <w:trPr>
          <w:trHeight w:val="56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Монологическая  речь                  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B73D02">
            <w:pPr>
              <w:spacing w:after="0" w:line="240" w:lineRule="auto"/>
              <w:jc w:val="center"/>
            </w:pPr>
            <w:r>
              <w:t>30.04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Работа с интернетом на тему «Стиль жизни в деревне»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чтения, говорения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-использование интернета в обучении английскому языку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B73D02">
            <w:pPr>
              <w:spacing w:after="0" w:line="240" w:lineRule="auto"/>
              <w:jc w:val="center"/>
            </w:pPr>
            <w:r>
              <w:t>04.05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Домашнее чтение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говорения и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лексических навыков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B73D02">
            <w:pPr>
              <w:spacing w:after="0" w:line="240" w:lineRule="auto"/>
              <w:jc w:val="center"/>
            </w:pPr>
            <w:r>
              <w:t>06.05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trHeight w:val="56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Грамматический тест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B73D02">
            <w:pPr>
              <w:spacing w:after="0" w:line="240" w:lineRule="auto"/>
              <w:jc w:val="center"/>
            </w:pPr>
            <w:r>
              <w:t>07.05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255A77" w:rsidRDefault="00255A7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7163E" w:rsidRDefault="00F973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Тема № 22. Соблюдение традиций.</w:t>
      </w:r>
    </w:p>
    <w:tbl>
      <w:tblPr>
        <w:tblW w:w="16629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8"/>
        <w:gridCol w:w="2266"/>
        <w:gridCol w:w="739"/>
        <w:gridCol w:w="6248"/>
        <w:gridCol w:w="3402"/>
        <w:gridCol w:w="1134"/>
        <w:gridCol w:w="992"/>
        <w:gridCol w:w="934"/>
        <w:gridCol w:w="236"/>
      </w:tblGrid>
      <w:tr w:rsidR="0007163E" w:rsidTr="00506A55">
        <w:trPr>
          <w:gridAfter w:val="2"/>
          <w:wAfter w:w="1170" w:type="dxa"/>
          <w:trHeight w:val="562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Ознакомление и закрепление лексики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«С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облюдение традиций»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-развитие умений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умений говорения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B73D02">
            <w:pPr>
              <w:spacing w:after="0" w:line="240" w:lineRule="auto"/>
              <w:jc w:val="center"/>
            </w:pPr>
            <w:r>
              <w:t>11.05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gridAfter w:val="2"/>
          <w:wAfter w:w="1170" w:type="dxa"/>
          <w:trHeight w:val="562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Закрепление лексики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говорения и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лексических навыков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B73D02">
            <w:pPr>
              <w:spacing w:after="0" w:line="240" w:lineRule="auto"/>
              <w:jc w:val="center"/>
            </w:pPr>
            <w:r>
              <w:t>13.05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gridAfter w:val="2"/>
          <w:wAfter w:w="1170" w:type="dxa"/>
          <w:trHeight w:val="562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умений говорения и чтения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-развитие лексических навыков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B73D02">
            <w:pPr>
              <w:spacing w:after="0" w:line="240" w:lineRule="auto"/>
              <w:jc w:val="center"/>
            </w:pPr>
            <w:r>
              <w:t>14.05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gridAfter w:val="2"/>
          <w:wAfter w:w="1170" w:type="dxa"/>
          <w:trHeight w:val="562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Анализ контрольной работы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07163E" w:rsidRDefault="0007163E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B73D02">
            <w:pPr>
              <w:spacing w:after="0" w:line="240" w:lineRule="auto"/>
              <w:jc w:val="center"/>
            </w:pPr>
            <w:r>
              <w:t>18.05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63E" w:rsidTr="00506A55">
        <w:trPr>
          <w:gridAfter w:val="2"/>
          <w:wAfter w:w="1170" w:type="dxa"/>
          <w:trHeight w:val="562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Итоговый урок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07163E" w:rsidRDefault="00F973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 повторение грамматики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F973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B73D02">
            <w:pPr>
              <w:spacing w:after="0" w:line="240" w:lineRule="auto"/>
              <w:jc w:val="center"/>
            </w:pPr>
            <w:r>
              <w:t>20.05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163E" w:rsidRDefault="000716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06A55" w:rsidTr="00506A55">
        <w:trPr>
          <w:trHeight w:val="562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Резервный урок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-разбор типичных ошибок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B73D0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21.05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</w:tcPr>
          <w:p w:rsidR="00506A55" w:rsidRDefault="00506A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06A55" w:rsidTr="00506A55">
        <w:trPr>
          <w:trHeight w:val="562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Резервный урок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 обобщение и закрепление материала раздела</w:t>
            </w:r>
          </w:p>
          <w:p w:rsidR="00506A55" w:rsidRDefault="00506A55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C33A7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22</w:t>
            </w:r>
            <w:r w:rsidR="00B73D02">
              <w:rPr>
                <w:rFonts w:ascii="Calibri" w:eastAsia="Calibri" w:hAnsi="Calibri" w:cs="Calibri"/>
              </w:rPr>
              <w:t xml:space="preserve">.05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</w:tcPr>
          <w:p w:rsidR="00506A55" w:rsidRDefault="00506A5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6A55" w:rsidRDefault="00506A5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7163E" w:rsidRDefault="000716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7163E" w:rsidRDefault="000716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p w:rsidR="0007163E" w:rsidRDefault="000716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p w:rsidR="0007163E" w:rsidRDefault="0007163E">
      <w:pPr>
        <w:spacing w:after="330" w:line="260" w:lineRule="auto"/>
        <w:jc w:val="both"/>
        <w:rPr>
          <w:rFonts w:ascii="Times New Roman" w:eastAsia="Times New Roman" w:hAnsi="Times New Roman" w:cs="Times New Roman"/>
        </w:rPr>
      </w:pPr>
    </w:p>
    <w:sectPr w:rsidR="0007163E" w:rsidSect="00F973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A5D34"/>
    <w:multiLevelType w:val="multilevel"/>
    <w:tmpl w:val="9DCAFD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C27198"/>
    <w:multiLevelType w:val="multilevel"/>
    <w:tmpl w:val="25048C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40641D"/>
    <w:multiLevelType w:val="multilevel"/>
    <w:tmpl w:val="EC1C6F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C9713E"/>
    <w:multiLevelType w:val="multilevel"/>
    <w:tmpl w:val="61544C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D06EB3"/>
    <w:multiLevelType w:val="multilevel"/>
    <w:tmpl w:val="32E4CE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037C65"/>
    <w:multiLevelType w:val="multilevel"/>
    <w:tmpl w:val="00143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04771F"/>
    <w:multiLevelType w:val="multilevel"/>
    <w:tmpl w:val="5B36A1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DA1EEA"/>
    <w:multiLevelType w:val="multilevel"/>
    <w:tmpl w:val="6B1445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C94691"/>
    <w:multiLevelType w:val="multilevel"/>
    <w:tmpl w:val="B6986E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97D2381"/>
    <w:multiLevelType w:val="multilevel"/>
    <w:tmpl w:val="34FC05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7163E"/>
    <w:rsid w:val="0007163E"/>
    <w:rsid w:val="00255A77"/>
    <w:rsid w:val="002C03C9"/>
    <w:rsid w:val="003E48AA"/>
    <w:rsid w:val="00425F6B"/>
    <w:rsid w:val="004E2D3C"/>
    <w:rsid w:val="00506A55"/>
    <w:rsid w:val="005B422E"/>
    <w:rsid w:val="006C49DC"/>
    <w:rsid w:val="006C6224"/>
    <w:rsid w:val="006D6FBD"/>
    <w:rsid w:val="006F3D9D"/>
    <w:rsid w:val="007417DE"/>
    <w:rsid w:val="00905233"/>
    <w:rsid w:val="009119FD"/>
    <w:rsid w:val="00A90D05"/>
    <w:rsid w:val="00B73D02"/>
    <w:rsid w:val="00C33A7A"/>
    <w:rsid w:val="00C84368"/>
    <w:rsid w:val="00DA23C1"/>
    <w:rsid w:val="00DD17B8"/>
    <w:rsid w:val="00F9738B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6F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17</Pages>
  <Words>4116</Words>
  <Characters>23462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лщьз</cp:lastModifiedBy>
  <cp:revision>13</cp:revision>
  <cp:lastPrinted>2020-09-21T19:03:00Z</cp:lastPrinted>
  <dcterms:created xsi:type="dcterms:W3CDTF">2019-06-10T18:07:00Z</dcterms:created>
  <dcterms:modified xsi:type="dcterms:W3CDTF">2020-10-27T14:24:00Z</dcterms:modified>
</cp:coreProperties>
</file>